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99A" w:rsidRDefault="00B06137" w:rsidP="00B55218">
      <w:pPr>
        <w:pStyle w:val="Heading1"/>
        <w:ind w:left="2368" w:firstLine="512"/>
      </w:pPr>
      <w:r>
        <w:t>EC-</w:t>
      </w:r>
      <w:proofErr w:type="gramStart"/>
      <w:r>
        <w:t>308</w:t>
      </w:r>
      <w:r w:rsidR="00D209F5">
        <w:t xml:space="preserve"> :</w:t>
      </w:r>
      <w:proofErr w:type="gramEnd"/>
      <w:r w:rsidR="00D209F5">
        <w:t xml:space="preserve"> </w:t>
      </w:r>
      <w:r w:rsidR="00AE7316">
        <w:t>COMMUNICATION</w:t>
      </w:r>
      <w:r w:rsidR="00B55218">
        <w:t xml:space="preserve"> SYSTEMS</w:t>
      </w:r>
      <w:r w:rsidR="00D209F5">
        <w:t xml:space="preserve"> </w:t>
      </w:r>
      <w:r w:rsidR="00AE7316">
        <w:rPr>
          <w:spacing w:val="-5"/>
        </w:rPr>
        <w:t>LAB</w:t>
      </w:r>
    </w:p>
    <w:p w:rsidR="007B599A" w:rsidRDefault="007B599A">
      <w:pPr>
        <w:pStyle w:val="BodyText"/>
        <w:ind w:left="0" w:firstLine="0"/>
        <w:rPr>
          <w:b/>
          <w:sz w:val="20"/>
        </w:rPr>
      </w:pPr>
    </w:p>
    <w:p w:rsidR="007B599A" w:rsidRDefault="007B599A">
      <w:pPr>
        <w:pStyle w:val="BodyText"/>
        <w:spacing w:before="158" w:after="1"/>
        <w:ind w:left="0" w:firstLine="0"/>
        <w:rPr>
          <w:b/>
          <w:sz w:val="20"/>
        </w:rPr>
      </w:pPr>
    </w:p>
    <w:tbl>
      <w:tblPr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60"/>
        <w:gridCol w:w="3701"/>
        <w:gridCol w:w="2220"/>
        <w:gridCol w:w="1481"/>
      </w:tblGrid>
      <w:tr w:rsidR="007B599A">
        <w:trPr>
          <w:trHeight w:val="275"/>
        </w:trPr>
        <w:tc>
          <w:tcPr>
            <w:tcW w:w="2360" w:type="dxa"/>
          </w:tcPr>
          <w:p w:rsidR="007B599A" w:rsidRDefault="00AE73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Title</w:t>
            </w:r>
          </w:p>
        </w:tc>
        <w:tc>
          <w:tcPr>
            <w:tcW w:w="3701" w:type="dxa"/>
          </w:tcPr>
          <w:p w:rsidR="007B599A" w:rsidRDefault="00AE7316">
            <w:pPr>
              <w:pStyle w:val="TableParagraph"/>
              <w:spacing w:line="256" w:lineRule="exact"/>
              <w:ind w:left="186"/>
              <w:rPr>
                <w:sz w:val="24"/>
              </w:rPr>
            </w:pPr>
            <w:r>
              <w:rPr>
                <w:sz w:val="24"/>
              </w:rPr>
              <w:t>Communication</w:t>
            </w:r>
            <w:r w:rsidR="00B55218">
              <w:rPr>
                <w:sz w:val="24"/>
              </w:rPr>
              <w:t xml:space="preserve"> System</w:t>
            </w:r>
            <w:bookmarkStart w:id="0" w:name="_GoBack"/>
            <w:bookmarkEnd w:id="0"/>
            <w:r>
              <w:rPr>
                <w:spacing w:val="-5"/>
                <w:sz w:val="24"/>
              </w:rPr>
              <w:t>Lab</w:t>
            </w:r>
          </w:p>
        </w:tc>
        <w:tc>
          <w:tcPr>
            <w:tcW w:w="2220" w:type="dxa"/>
          </w:tcPr>
          <w:p w:rsidR="007B599A" w:rsidRDefault="00AE73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4"/>
                <w:sz w:val="24"/>
              </w:rPr>
              <w:t>Code</w:t>
            </w:r>
          </w:p>
        </w:tc>
        <w:tc>
          <w:tcPr>
            <w:tcW w:w="1481" w:type="dxa"/>
          </w:tcPr>
          <w:p w:rsidR="007B599A" w:rsidRDefault="00AE7316">
            <w:pPr>
              <w:pStyle w:val="TableParagraph"/>
              <w:spacing w:line="256" w:lineRule="exact"/>
              <w:ind w:left="187"/>
              <w:rPr>
                <w:sz w:val="24"/>
              </w:rPr>
            </w:pPr>
            <w:r>
              <w:rPr>
                <w:spacing w:val="-2"/>
                <w:sz w:val="24"/>
              </w:rPr>
              <w:t>EC-</w:t>
            </w:r>
            <w:r w:rsidR="00B06137">
              <w:rPr>
                <w:spacing w:val="-5"/>
                <w:sz w:val="24"/>
              </w:rPr>
              <w:t>308</w:t>
            </w:r>
          </w:p>
        </w:tc>
      </w:tr>
      <w:tr w:rsidR="007B599A">
        <w:trPr>
          <w:trHeight w:val="277"/>
        </w:trPr>
        <w:tc>
          <w:tcPr>
            <w:tcW w:w="2360" w:type="dxa"/>
          </w:tcPr>
          <w:p w:rsidR="007B599A" w:rsidRDefault="00AE731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Semester</w:t>
            </w:r>
          </w:p>
        </w:tc>
        <w:tc>
          <w:tcPr>
            <w:tcW w:w="3701" w:type="dxa"/>
          </w:tcPr>
          <w:p w:rsidR="007B599A" w:rsidRDefault="00B06137">
            <w:pPr>
              <w:pStyle w:val="TableParagraph"/>
              <w:spacing w:line="258" w:lineRule="exact"/>
              <w:ind w:left="186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2220" w:type="dxa"/>
          </w:tcPr>
          <w:p w:rsidR="007B599A" w:rsidRDefault="00AE731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Group</w:t>
            </w:r>
          </w:p>
        </w:tc>
        <w:tc>
          <w:tcPr>
            <w:tcW w:w="1481" w:type="dxa"/>
          </w:tcPr>
          <w:p w:rsidR="007B599A" w:rsidRDefault="00AE7316">
            <w:pPr>
              <w:pStyle w:val="TableParagraph"/>
              <w:spacing w:line="258" w:lineRule="exact"/>
              <w:ind w:left="187"/>
              <w:rPr>
                <w:sz w:val="24"/>
              </w:rPr>
            </w:pPr>
            <w:r>
              <w:rPr>
                <w:spacing w:val="-4"/>
                <w:sz w:val="24"/>
              </w:rPr>
              <w:t>Core</w:t>
            </w:r>
          </w:p>
        </w:tc>
      </w:tr>
      <w:tr w:rsidR="007B599A">
        <w:trPr>
          <w:trHeight w:val="551"/>
        </w:trPr>
        <w:tc>
          <w:tcPr>
            <w:tcW w:w="2360" w:type="dxa"/>
          </w:tcPr>
          <w:p w:rsidR="007B599A" w:rsidRDefault="00AE73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TeachingScheme</w:t>
            </w:r>
            <w:r>
              <w:rPr>
                <w:spacing w:val="-5"/>
                <w:sz w:val="24"/>
              </w:rPr>
              <w:t>in</w:t>
            </w:r>
          </w:p>
          <w:p w:rsidR="007B599A" w:rsidRDefault="00AE731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Periods(L:T:P)</w:t>
            </w:r>
          </w:p>
        </w:tc>
        <w:tc>
          <w:tcPr>
            <w:tcW w:w="3701" w:type="dxa"/>
          </w:tcPr>
          <w:p w:rsidR="007B599A" w:rsidRDefault="00AE7316">
            <w:pPr>
              <w:pStyle w:val="TableParagraph"/>
              <w:spacing w:before="128"/>
              <w:ind w:left="186"/>
              <w:rPr>
                <w:sz w:val="24"/>
              </w:rPr>
            </w:pPr>
            <w:r>
              <w:rPr>
                <w:spacing w:val="-2"/>
                <w:sz w:val="24"/>
              </w:rPr>
              <w:t>1:0:2</w:t>
            </w:r>
          </w:p>
        </w:tc>
        <w:tc>
          <w:tcPr>
            <w:tcW w:w="2220" w:type="dxa"/>
          </w:tcPr>
          <w:p w:rsidR="007B599A" w:rsidRDefault="00AE7316">
            <w:pPr>
              <w:pStyle w:val="TableParagraph"/>
              <w:spacing w:before="128"/>
              <w:rPr>
                <w:sz w:val="24"/>
              </w:rPr>
            </w:pPr>
            <w:r>
              <w:rPr>
                <w:spacing w:val="-2"/>
                <w:sz w:val="24"/>
              </w:rPr>
              <w:t>Credits</w:t>
            </w:r>
          </w:p>
        </w:tc>
        <w:tc>
          <w:tcPr>
            <w:tcW w:w="1481" w:type="dxa"/>
          </w:tcPr>
          <w:p w:rsidR="007B599A" w:rsidRDefault="00B06137">
            <w:pPr>
              <w:pStyle w:val="TableParagraph"/>
              <w:spacing w:before="128"/>
              <w:ind w:left="187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7B599A">
        <w:trPr>
          <w:trHeight w:val="551"/>
        </w:trPr>
        <w:tc>
          <w:tcPr>
            <w:tcW w:w="2360" w:type="dxa"/>
          </w:tcPr>
          <w:p w:rsidR="007B599A" w:rsidRDefault="00AE7316">
            <w:pPr>
              <w:pStyle w:val="TableParagraph"/>
              <w:spacing w:before="128"/>
              <w:rPr>
                <w:sz w:val="24"/>
              </w:rPr>
            </w:pPr>
            <w:r>
              <w:rPr>
                <w:spacing w:val="-2"/>
                <w:sz w:val="24"/>
              </w:rPr>
              <w:t>Methodology</w:t>
            </w:r>
          </w:p>
        </w:tc>
        <w:tc>
          <w:tcPr>
            <w:tcW w:w="3701" w:type="dxa"/>
          </w:tcPr>
          <w:p w:rsidR="007B599A" w:rsidRDefault="00AE7316">
            <w:pPr>
              <w:pStyle w:val="TableParagraph"/>
              <w:spacing w:before="128"/>
              <w:ind w:left="186"/>
              <w:rPr>
                <w:sz w:val="24"/>
              </w:rPr>
            </w:pPr>
            <w:r>
              <w:rPr>
                <w:sz w:val="24"/>
              </w:rPr>
              <w:t>Lecture+</w:t>
            </w:r>
            <w:r>
              <w:rPr>
                <w:spacing w:val="-2"/>
                <w:sz w:val="24"/>
              </w:rPr>
              <w:t xml:space="preserve"> Practical</w:t>
            </w:r>
          </w:p>
        </w:tc>
        <w:tc>
          <w:tcPr>
            <w:tcW w:w="2220" w:type="dxa"/>
          </w:tcPr>
          <w:p w:rsidR="007B599A" w:rsidRDefault="00AE73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>Contact</w:t>
            </w:r>
          </w:p>
          <w:p w:rsidR="007B599A" w:rsidRDefault="00AE731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Hours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1481" w:type="dxa"/>
          </w:tcPr>
          <w:p w:rsidR="007B599A" w:rsidRDefault="00AE7316">
            <w:pPr>
              <w:pStyle w:val="TableParagraph"/>
              <w:spacing w:before="128"/>
              <w:ind w:left="187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  <w:tr w:rsidR="007B599A">
        <w:trPr>
          <w:trHeight w:val="275"/>
        </w:trPr>
        <w:tc>
          <w:tcPr>
            <w:tcW w:w="2360" w:type="dxa"/>
          </w:tcPr>
          <w:p w:rsidR="007B599A" w:rsidRDefault="00AE73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CIE</w:t>
            </w:r>
          </w:p>
        </w:tc>
        <w:tc>
          <w:tcPr>
            <w:tcW w:w="3701" w:type="dxa"/>
          </w:tcPr>
          <w:p w:rsidR="007B599A" w:rsidRDefault="00AE7316">
            <w:pPr>
              <w:pStyle w:val="TableParagraph"/>
              <w:spacing w:line="256" w:lineRule="exact"/>
              <w:ind w:left="186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Marks</w:t>
            </w:r>
          </w:p>
        </w:tc>
        <w:tc>
          <w:tcPr>
            <w:tcW w:w="2220" w:type="dxa"/>
          </w:tcPr>
          <w:p w:rsidR="007B599A" w:rsidRDefault="00AE73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SEE</w:t>
            </w:r>
          </w:p>
        </w:tc>
        <w:tc>
          <w:tcPr>
            <w:tcW w:w="1481" w:type="dxa"/>
          </w:tcPr>
          <w:p w:rsidR="007B599A" w:rsidRDefault="00AE7316">
            <w:pPr>
              <w:pStyle w:val="TableParagraph"/>
              <w:spacing w:line="256" w:lineRule="exact"/>
              <w:ind w:left="187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2"/>
                <w:sz w:val="24"/>
              </w:rPr>
              <w:t>Marks</w:t>
            </w:r>
          </w:p>
        </w:tc>
      </w:tr>
    </w:tbl>
    <w:p w:rsidR="007B599A" w:rsidRDefault="00AE7316">
      <w:pPr>
        <w:spacing w:before="194"/>
        <w:ind w:left="568"/>
        <w:rPr>
          <w:b/>
          <w:sz w:val="24"/>
        </w:rPr>
      </w:pPr>
      <w:r>
        <w:rPr>
          <w:b/>
          <w:sz w:val="24"/>
        </w:rPr>
        <w:t>Pre</w:t>
      </w:r>
      <w:r>
        <w:rPr>
          <w:b/>
          <w:spacing w:val="-2"/>
          <w:sz w:val="24"/>
        </w:rPr>
        <w:t>requisites</w:t>
      </w:r>
    </w:p>
    <w:p w:rsidR="007B599A" w:rsidRDefault="00AE7316">
      <w:pPr>
        <w:pStyle w:val="BodyText"/>
        <w:spacing w:before="134"/>
        <w:ind w:left="568" w:firstLine="0"/>
      </w:pPr>
      <w:r>
        <w:t>This</w:t>
      </w:r>
      <w:r w:rsidR="00D209F5">
        <w:t xml:space="preserve"> </w:t>
      </w:r>
      <w:r>
        <w:t>course</w:t>
      </w:r>
      <w:r w:rsidR="00D209F5">
        <w:t xml:space="preserve"> </w:t>
      </w:r>
      <w:r>
        <w:t>requires</w:t>
      </w:r>
      <w:r w:rsidR="00D209F5">
        <w:t xml:space="preserve"> </w:t>
      </w:r>
      <w:r>
        <w:t>the Basic</w:t>
      </w:r>
      <w:r w:rsidR="00D209F5">
        <w:t xml:space="preserve"> </w:t>
      </w:r>
      <w:r>
        <w:t>Knowledge</w:t>
      </w:r>
      <w:r w:rsidR="00D209F5">
        <w:t xml:space="preserve"> </w:t>
      </w:r>
      <w:r>
        <w:t>of</w:t>
      </w:r>
      <w:r w:rsidR="00D209F5">
        <w:t xml:space="preserve"> </w:t>
      </w:r>
      <w:r>
        <w:rPr>
          <w:spacing w:val="-4"/>
        </w:rPr>
        <w:t>communication</w:t>
      </w:r>
      <w:r w:rsidR="00B06137">
        <w:t>.</w:t>
      </w:r>
    </w:p>
    <w:p w:rsidR="007B599A" w:rsidRDefault="00AE7316">
      <w:pPr>
        <w:pStyle w:val="Heading1"/>
        <w:spacing w:before="142"/>
        <w:ind w:left="568"/>
      </w:pPr>
      <w:r>
        <w:t>Course</w:t>
      </w:r>
      <w:r>
        <w:rPr>
          <w:spacing w:val="-2"/>
        </w:rPr>
        <w:t xml:space="preserve"> outcomes</w:t>
      </w:r>
    </w:p>
    <w:p w:rsidR="007B599A" w:rsidRDefault="00AE7316">
      <w:pPr>
        <w:pStyle w:val="BodyText"/>
        <w:spacing w:before="135" w:after="6" w:line="360" w:lineRule="auto"/>
        <w:ind w:left="568" w:firstLine="0"/>
      </w:pPr>
      <w:r>
        <w:t>On</w:t>
      </w:r>
      <w:r w:rsidR="00D209F5">
        <w:t xml:space="preserve"> </w:t>
      </w:r>
      <w:r>
        <w:t>successful</w:t>
      </w:r>
      <w:r w:rsidR="00D209F5">
        <w:t xml:space="preserve"> </w:t>
      </w:r>
      <w:r>
        <w:t>completion</w:t>
      </w:r>
      <w:r w:rsidR="00D209F5">
        <w:t xml:space="preserve"> </w:t>
      </w:r>
      <w:r>
        <w:t>of</w:t>
      </w:r>
      <w:r w:rsidR="00D209F5">
        <w:t xml:space="preserve"> </w:t>
      </w:r>
      <w:r>
        <w:t>the</w:t>
      </w:r>
      <w:r w:rsidR="00D209F5">
        <w:t xml:space="preserve"> </w:t>
      </w:r>
      <w:r>
        <w:t>course,</w:t>
      </w:r>
      <w:r w:rsidR="00D209F5">
        <w:t xml:space="preserve"> </w:t>
      </w:r>
      <w:r>
        <w:t>the</w:t>
      </w:r>
      <w:r w:rsidR="00D209F5">
        <w:t xml:space="preserve"> </w:t>
      </w:r>
      <w:r>
        <w:t>students</w:t>
      </w:r>
      <w:r w:rsidR="00D209F5">
        <w:t xml:space="preserve"> </w:t>
      </w:r>
      <w:r>
        <w:t>will</w:t>
      </w:r>
      <w:r w:rsidR="00D209F5">
        <w:t xml:space="preserve"> </w:t>
      </w:r>
      <w:r>
        <w:t>be</w:t>
      </w:r>
      <w:r w:rsidR="00D209F5">
        <w:t xml:space="preserve"> </w:t>
      </w:r>
      <w:r>
        <w:t>able</w:t>
      </w:r>
      <w:r w:rsidR="00D209F5">
        <w:t xml:space="preserve"> </w:t>
      </w:r>
      <w:r>
        <w:t>to</w:t>
      </w:r>
      <w:r w:rsidR="00D209F5">
        <w:t xml:space="preserve"> </w:t>
      </w:r>
      <w:r>
        <w:t>attain</w:t>
      </w:r>
      <w:r w:rsidR="00D209F5">
        <w:t xml:space="preserve"> </w:t>
      </w:r>
      <w:r>
        <w:t>below</w:t>
      </w:r>
      <w:r w:rsidR="00D209F5">
        <w:t xml:space="preserve"> </w:t>
      </w:r>
      <w:r>
        <w:t xml:space="preserve">Course </w:t>
      </w:r>
      <w:r>
        <w:rPr>
          <w:spacing w:val="-2"/>
        </w:rPr>
        <w:t>Outcome</w:t>
      </w:r>
      <w:r w:rsidR="00165880">
        <w:rPr>
          <w:spacing w:val="-2"/>
        </w:rPr>
        <w:t>.</w:t>
      </w:r>
    </w:p>
    <w:tbl>
      <w:tblPr>
        <w:tblW w:w="0" w:type="auto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0"/>
        <w:gridCol w:w="4789"/>
        <w:gridCol w:w="1419"/>
        <w:gridCol w:w="1481"/>
        <w:gridCol w:w="1413"/>
      </w:tblGrid>
      <w:tr w:rsidR="007B599A" w:rsidTr="00165880">
        <w:trPr>
          <w:trHeight w:val="827"/>
        </w:trPr>
        <w:tc>
          <w:tcPr>
            <w:tcW w:w="980" w:type="dxa"/>
            <w:tcBorders>
              <w:bottom w:val="single" w:sz="4" w:space="0" w:color="000000"/>
              <w:right w:val="single" w:sz="4" w:space="0" w:color="000000"/>
            </w:tcBorders>
          </w:tcPr>
          <w:p w:rsidR="007B599A" w:rsidRDefault="007B599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89" w:type="dxa"/>
            <w:tcBorders>
              <w:left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272"/>
              <w:ind w:left="1536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Outcome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272"/>
              <w:ind w:left="1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CL</w:t>
            </w:r>
          </w:p>
        </w:tc>
        <w:tc>
          <w:tcPr>
            <w:tcW w:w="1481" w:type="dxa"/>
            <w:tcBorders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272"/>
              <w:ind w:left="9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Linked </w:t>
            </w:r>
            <w:r>
              <w:rPr>
                <w:b/>
                <w:spacing w:val="-5"/>
                <w:sz w:val="24"/>
              </w:rPr>
              <w:t>PO</w:t>
            </w:r>
          </w:p>
        </w:tc>
        <w:tc>
          <w:tcPr>
            <w:tcW w:w="1413" w:type="dxa"/>
            <w:tcBorders>
              <w:bottom w:val="single" w:sz="4" w:space="0" w:color="000000"/>
            </w:tcBorders>
          </w:tcPr>
          <w:p w:rsidR="007B599A" w:rsidRDefault="00A61B13">
            <w:pPr>
              <w:pStyle w:val="TableParagraph"/>
              <w:ind w:left="450" w:right="128" w:hanging="2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Teachi</w:t>
            </w:r>
            <w:r w:rsidR="00AE7316">
              <w:rPr>
                <w:b/>
                <w:spacing w:val="-6"/>
                <w:sz w:val="24"/>
              </w:rPr>
              <w:t>ng</w:t>
            </w:r>
          </w:p>
          <w:p w:rsidR="007B599A" w:rsidRDefault="00AE7316">
            <w:pPr>
              <w:pStyle w:val="TableParagraph"/>
              <w:spacing w:line="259" w:lineRule="exact"/>
              <w:ind w:left="2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Hours</w:t>
            </w:r>
          </w:p>
        </w:tc>
      </w:tr>
      <w:tr w:rsidR="007B599A" w:rsidTr="00165880">
        <w:trPr>
          <w:trHeight w:val="551"/>
        </w:trPr>
        <w:tc>
          <w:tcPr>
            <w:tcW w:w="980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1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478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Verify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Generation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Demodulation</w:t>
            </w:r>
            <w:r w:rsidR="00D209F5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  <w:p w:rsidR="007B599A" w:rsidRDefault="00AE731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AM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FM</w:t>
            </w:r>
            <w:r w:rsidR="00D209F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signals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558"/>
              <w:rPr>
                <w:sz w:val="24"/>
              </w:rPr>
            </w:pPr>
            <w:r>
              <w:rPr>
                <w:spacing w:val="-5"/>
                <w:sz w:val="24"/>
              </w:rPr>
              <w:t>R/U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1,3,4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7B599A" w:rsidTr="00165880">
        <w:trPr>
          <w:trHeight w:val="827"/>
        </w:trPr>
        <w:tc>
          <w:tcPr>
            <w:tcW w:w="980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267"/>
              <w:ind w:left="1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478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Analyze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Pulse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modulation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interpret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modulated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 w:rsidR="00D209F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demodulated</w:t>
            </w:r>
            <w:r w:rsidR="00D209F5">
              <w:rPr>
                <w:spacing w:val="-2"/>
                <w:sz w:val="24"/>
              </w:rPr>
              <w:t xml:space="preserve"> </w:t>
            </w:r>
          </w:p>
          <w:p w:rsidR="007B599A" w:rsidRDefault="00AE731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waveforms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267"/>
              <w:ind w:left="0" w:right="31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R/U/A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31"/>
              <w:ind w:lef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1,2,3,4,5,6,</w:t>
            </w:r>
          </w:p>
          <w:p w:rsidR="007B599A" w:rsidRDefault="00AE7316">
            <w:pPr>
              <w:pStyle w:val="TableParagraph"/>
              <w:ind w:left="9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7,8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267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7B599A" w:rsidTr="00165880">
        <w:trPr>
          <w:trHeight w:val="546"/>
        </w:trPr>
        <w:tc>
          <w:tcPr>
            <w:tcW w:w="980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31"/>
              <w:ind w:left="1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478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Demonstrate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TDM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FDM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 w:rsidR="00D209F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using</w:t>
            </w:r>
          </w:p>
          <w:p w:rsidR="007B599A" w:rsidRDefault="00AE731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Pulse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amplitude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modulation</w:t>
            </w:r>
            <w:r w:rsidR="00D209F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signals</w:t>
            </w: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before="131"/>
              <w:ind w:left="388"/>
              <w:rPr>
                <w:sz w:val="24"/>
              </w:rPr>
            </w:pPr>
            <w:r>
              <w:rPr>
                <w:spacing w:val="-2"/>
                <w:sz w:val="24"/>
              </w:rPr>
              <w:t>R/U/A</w:t>
            </w:r>
          </w:p>
        </w:tc>
        <w:tc>
          <w:tcPr>
            <w:tcW w:w="1481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before="131"/>
              <w:ind w:left="97" w:right="7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  <w:tc>
          <w:tcPr>
            <w:tcW w:w="1413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before="131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B599A" w:rsidTr="00165880">
        <w:trPr>
          <w:trHeight w:val="558"/>
        </w:trPr>
        <w:tc>
          <w:tcPr>
            <w:tcW w:w="980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36"/>
              <w:ind w:left="13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4789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Analyze digital modulation and demodulation </w:t>
            </w:r>
            <w:r>
              <w:rPr>
                <w:spacing w:val="-2"/>
                <w:sz w:val="24"/>
              </w:rPr>
              <w:t>techniques.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36"/>
              <w:ind w:left="0" w:right="31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R/U/A</w:t>
            </w:r>
          </w:p>
        </w:tc>
        <w:tc>
          <w:tcPr>
            <w:tcW w:w="1481" w:type="dxa"/>
            <w:tcBorders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36"/>
              <w:ind w:left="9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1,2,3,4</w:t>
            </w:r>
          </w:p>
        </w:tc>
        <w:tc>
          <w:tcPr>
            <w:tcW w:w="1413" w:type="dxa"/>
            <w:tcBorders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36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7B599A" w:rsidTr="00165880">
        <w:trPr>
          <w:trHeight w:val="546"/>
        </w:trPr>
        <w:tc>
          <w:tcPr>
            <w:tcW w:w="980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137" w:right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4789" w:type="dxa"/>
            <w:tcBorders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Verify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generation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decoding</w:t>
            </w:r>
            <w:r w:rsidR="00D209F5">
              <w:rPr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 w:rsidR="00D209F5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DTMF</w:t>
            </w:r>
          </w:p>
          <w:p w:rsidR="007B599A" w:rsidRDefault="00AE731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signals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11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9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1,2,3,10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AE7316">
            <w:pPr>
              <w:pStyle w:val="TableParagraph"/>
              <w:spacing w:before="128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7B599A" w:rsidTr="00165880">
        <w:trPr>
          <w:trHeight w:val="277"/>
        </w:trPr>
        <w:tc>
          <w:tcPr>
            <w:tcW w:w="980" w:type="dxa"/>
          </w:tcPr>
          <w:p w:rsidR="007B599A" w:rsidRDefault="007B59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789" w:type="dxa"/>
            <w:tcBorders>
              <w:top w:val="single" w:sz="4" w:space="0" w:color="000000"/>
              <w:bottom w:val="single" w:sz="4" w:space="0" w:color="000000"/>
            </w:tcBorders>
          </w:tcPr>
          <w:p w:rsidR="007B599A" w:rsidRDefault="007B59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:rsidR="007B599A" w:rsidRDefault="007B59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81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line="258" w:lineRule="exact"/>
              <w:ind w:left="97" w:right="8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413" w:type="dxa"/>
            <w:tcBorders>
              <w:top w:val="single" w:sz="4" w:space="0" w:color="000000"/>
            </w:tcBorders>
          </w:tcPr>
          <w:p w:rsidR="007B599A" w:rsidRDefault="00AE7316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</w:tr>
    </w:tbl>
    <w:p w:rsidR="007B599A" w:rsidRDefault="007B599A">
      <w:pPr>
        <w:pStyle w:val="BodyText"/>
        <w:spacing w:before="143"/>
        <w:ind w:left="0" w:firstLine="0"/>
      </w:pPr>
    </w:p>
    <w:p w:rsidR="007B599A" w:rsidRDefault="00AE7316">
      <w:pPr>
        <w:pStyle w:val="Heading1"/>
        <w:spacing w:before="1"/>
        <w:ind w:left="568"/>
      </w:pPr>
      <w:r>
        <w:t>Course</w:t>
      </w:r>
      <w:r>
        <w:rPr>
          <w:spacing w:val="-2"/>
        </w:rPr>
        <w:t xml:space="preserve"> Contents</w:t>
      </w:r>
    </w:p>
    <w:p w:rsidR="007B599A" w:rsidRDefault="00AE7316">
      <w:pPr>
        <w:pStyle w:val="ListParagraph"/>
        <w:numPr>
          <w:ilvl w:val="0"/>
          <w:numId w:val="6"/>
        </w:numPr>
        <w:tabs>
          <w:tab w:val="left" w:pos="928"/>
        </w:tabs>
        <w:spacing w:before="136"/>
        <w:jc w:val="left"/>
        <w:rPr>
          <w:b/>
          <w:sz w:val="24"/>
        </w:rPr>
      </w:pPr>
      <w:r>
        <w:rPr>
          <w:b/>
          <w:sz w:val="24"/>
        </w:rPr>
        <w:t>Modulation</w:t>
      </w:r>
      <w:r w:rsidR="00D209F5">
        <w:rPr>
          <w:b/>
          <w:sz w:val="24"/>
        </w:rPr>
        <w:t xml:space="preserve">  </w:t>
      </w:r>
      <w:r>
        <w:rPr>
          <w:b/>
          <w:sz w:val="24"/>
        </w:rPr>
        <w:t>&amp;</w:t>
      </w:r>
      <w:r w:rsidR="00D209F5">
        <w:rPr>
          <w:b/>
          <w:sz w:val="24"/>
        </w:rPr>
        <w:t xml:space="preserve"> </w:t>
      </w:r>
      <w:r>
        <w:rPr>
          <w:b/>
          <w:sz w:val="24"/>
        </w:rPr>
        <w:t>Demodulation</w:t>
      </w:r>
      <w:r>
        <w:rPr>
          <w:b/>
          <w:spacing w:val="-2"/>
          <w:sz w:val="24"/>
        </w:rPr>
        <w:t xml:space="preserve"> Techniques</w:t>
      </w:r>
    </w:p>
    <w:p w:rsidR="007B599A" w:rsidRDefault="00AE7316">
      <w:pPr>
        <w:pStyle w:val="ListParagraph"/>
        <w:numPr>
          <w:ilvl w:val="0"/>
          <w:numId w:val="5"/>
        </w:numPr>
        <w:tabs>
          <w:tab w:val="left" w:pos="1107"/>
        </w:tabs>
        <w:spacing w:before="140"/>
        <w:ind w:left="1107" w:hanging="179"/>
        <w:rPr>
          <w:sz w:val="24"/>
        </w:rPr>
      </w:pPr>
      <w:r>
        <w:rPr>
          <w:sz w:val="24"/>
        </w:rPr>
        <w:t>​</w:t>
      </w:r>
    </w:p>
    <w:p w:rsidR="007B599A" w:rsidRDefault="00AE7316">
      <w:pPr>
        <w:pStyle w:val="ListParagraph"/>
        <w:numPr>
          <w:ilvl w:val="1"/>
          <w:numId w:val="5"/>
        </w:numPr>
        <w:tabs>
          <w:tab w:val="left" w:pos="1287"/>
        </w:tabs>
        <w:spacing w:before="132"/>
        <w:ind w:left="1287" w:hanging="359"/>
        <w:rPr>
          <w:sz w:val="24"/>
        </w:rPr>
      </w:pPr>
      <w:r>
        <w:rPr>
          <w:sz w:val="24"/>
        </w:rPr>
        <w:t>Implement and</w:t>
      </w:r>
      <w:r w:rsidR="00D209F5">
        <w:rPr>
          <w:sz w:val="24"/>
        </w:rPr>
        <w:t xml:space="preserve"> </w:t>
      </w:r>
      <w:r>
        <w:rPr>
          <w:sz w:val="24"/>
        </w:rPr>
        <w:t>observe AM</w:t>
      </w:r>
      <w:r w:rsidR="00D209F5">
        <w:rPr>
          <w:sz w:val="24"/>
        </w:rPr>
        <w:t xml:space="preserve"> </w:t>
      </w:r>
      <w:r>
        <w:rPr>
          <w:sz w:val="24"/>
        </w:rPr>
        <w:t>signal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determine Modulation</w:t>
      </w:r>
      <w:r w:rsidR="00D209F5">
        <w:rPr>
          <w:sz w:val="24"/>
        </w:rPr>
        <w:t xml:space="preserve"> </w:t>
      </w:r>
      <w:r>
        <w:rPr>
          <w:sz w:val="24"/>
        </w:rPr>
        <w:t>index using</w:t>
      </w:r>
      <w:r w:rsidR="00D209F5">
        <w:rPr>
          <w:sz w:val="24"/>
        </w:rPr>
        <w:t xml:space="preserve"> </w:t>
      </w:r>
      <w:r>
        <w:rPr>
          <w:spacing w:val="-5"/>
          <w:sz w:val="24"/>
        </w:rPr>
        <w:t>CRO</w:t>
      </w:r>
    </w:p>
    <w:p w:rsidR="007B599A" w:rsidRDefault="00AE7316">
      <w:pPr>
        <w:pStyle w:val="ListParagraph"/>
        <w:numPr>
          <w:ilvl w:val="2"/>
          <w:numId w:val="5"/>
        </w:numPr>
        <w:tabs>
          <w:tab w:val="left" w:pos="1528"/>
        </w:tabs>
        <w:spacing w:before="139"/>
        <w:ind w:hanging="487"/>
        <w:jc w:val="left"/>
        <w:rPr>
          <w:sz w:val="24"/>
        </w:rPr>
      </w:pPr>
      <w:r>
        <w:rPr>
          <w:sz w:val="24"/>
        </w:rPr>
        <w:t>Using</w:t>
      </w:r>
      <w:r w:rsidR="00D209F5">
        <w:rPr>
          <w:sz w:val="24"/>
        </w:rPr>
        <w:t xml:space="preserve"> </w:t>
      </w:r>
      <w:r>
        <w:rPr>
          <w:sz w:val="24"/>
        </w:rPr>
        <w:t>Envelop</w:t>
      </w:r>
      <w:r w:rsidR="00D209F5">
        <w:rPr>
          <w:sz w:val="24"/>
        </w:rPr>
        <w:t xml:space="preserve"> </w:t>
      </w:r>
      <w:r>
        <w:rPr>
          <w:spacing w:val="-2"/>
          <w:sz w:val="24"/>
        </w:rPr>
        <w:t>method</w:t>
      </w:r>
    </w:p>
    <w:p w:rsidR="007B599A" w:rsidRDefault="00AE7316">
      <w:pPr>
        <w:pStyle w:val="ListParagraph"/>
        <w:numPr>
          <w:ilvl w:val="2"/>
          <w:numId w:val="5"/>
        </w:numPr>
        <w:tabs>
          <w:tab w:val="left" w:pos="1528"/>
        </w:tabs>
        <w:spacing w:before="137"/>
        <w:ind w:hanging="554"/>
        <w:jc w:val="left"/>
        <w:rPr>
          <w:sz w:val="24"/>
        </w:rPr>
      </w:pPr>
      <w:r>
        <w:rPr>
          <w:sz w:val="24"/>
        </w:rPr>
        <w:t>Trapezoidal</w:t>
      </w:r>
      <w:r w:rsidR="00D209F5">
        <w:rPr>
          <w:sz w:val="24"/>
        </w:rPr>
        <w:t xml:space="preserve"> </w:t>
      </w:r>
      <w:r>
        <w:rPr>
          <w:sz w:val="24"/>
        </w:rPr>
        <w:t>Pattern</w:t>
      </w:r>
      <w:r>
        <w:rPr>
          <w:spacing w:val="-2"/>
          <w:sz w:val="24"/>
        </w:rPr>
        <w:t xml:space="preserve"> method</w:t>
      </w:r>
    </w:p>
    <w:p w:rsidR="007B599A" w:rsidRDefault="00AE7316">
      <w:pPr>
        <w:pStyle w:val="ListParagraph"/>
        <w:numPr>
          <w:ilvl w:val="2"/>
          <w:numId w:val="5"/>
        </w:numPr>
        <w:tabs>
          <w:tab w:val="left" w:pos="1528"/>
        </w:tabs>
        <w:spacing w:before="140"/>
        <w:ind w:hanging="619"/>
        <w:jc w:val="left"/>
        <w:rPr>
          <w:sz w:val="24"/>
        </w:rPr>
      </w:pPr>
      <w:r>
        <w:rPr>
          <w:sz w:val="24"/>
        </w:rPr>
        <w:t>Observe</w:t>
      </w:r>
      <w:r w:rsidR="00D209F5">
        <w:rPr>
          <w:sz w:val="24"/>
        </w:rPr>
        <w:t xml:space="preserve"> </w:t>
      </w:r>
      <w:r>
        <w:rPr>
          <w:sz w:val="24"/>
        </w:rPr>
        <w:t>the effect</w:t>
      </w:r>
      <w:r w:rsidR="00D209F5">
        <w:rPr>
          <w:sz w:val="24"/>
        </w:rPr>
        <w:t xml:space="preserve"> </w:t>
      </w:r>
      <w:r>
        <w:rPr>
          <w:sz w:val="24"/>
        </w:rPr>
        <w:t>of Over</w:t>
      </w:r>
      <w:r w:rsidR="00D209F5">
        <w:rPr>
          <w:sz w:val="24"/>
        </w:rPr>
        <w:t xml:space="preserve"> </w:t>
      </w:r>
      <w:r>
        <w:rPr>
          <w:sz w:val="24"/>
        </w:rPr>
        <w:t>modulation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under</w:t>
      </w:r>
      <w:r w:rsidR="00D209F5">
        <w:rPr>
          <w:sz w:val="24"/>
        </w:rPr>
        <w:t xml:space="preserve"> </w:t>
      </w:r>
      <w:r>
        <w:rPr>
          <w:spacing w:val="-2"/>
          <w:sz w:val="24"/>
        </w:rPr>
        <w:t>modulation</w:t>
      </w:r>
    </w:p>
    <w:p w:rsidR="007B599A" w:rsidRDefault="00AE7316">
      <w:pPr>
        <w:pStyle w:val="ListParagraph"/>
        <w:numPr>
          <w:ilvl w:val="1"/>
          <w:numId w:val="5"/>
        </w:numPr>
        <w:tabs>
          <w:tab w:val="left" w:pos="1286"/>
        </w:tabs>
        <w:spacing w:before="136" w:line="360" w:lineRule="auto"/>
        <w:ind w:left="928" w:right="1881" w:firstLine="0"/>
        <w:rPr>
          <w:sz w:val="24"/>
        </w:rPr>
      </w:pPr>
      <w:r>
        <w:rPr>
          <w:sz w:val="24"/>
        </w:rPr>
        <w:t>Implement</w:t>
      </w:r>
      <w:r w:rsidR="00D209F5">
        <w:rPr>
          <w:sz w:val="24"/>
        </w:rPr>
        <w:t xml:space="preserve"> </w:t>
      </w:r>
      <w:r>
        <w:rPr>
          <w:sz w:val="24"/>
        </w:rPr>
        <w:t>diode</w:t>
      </w:r>
      <w:r w:rsidR="00D209F5">
        <w:rPr>
          <w:sz w:val="24"/>
        </w:rPr>
        <w:t xml:space="preserve"> </w:t>
      </w:r>
      <w:r>
        <w:rPr>
          <w:sz w:val="24"/>
        </w:rPr>
        <w:t>demodulator</w:t>
      </w:r>
      <w:r w:rsidR="00D209F5">
        <w:rPr>
          <w:sz w:val="24"/>
        </w:rPr>
        <w:t xml:space="preserve"> </w:t>
      </w:r>
      <w:r>
        <w:rPr>
          <w:sz w:val="24"/>
        </w:rPr>
        <w:t>circuit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</w:t>
      </w:r>
      <w:r w:rsidR="00D209F5">
        <w:rPr>
          <w:sz w:val="24"/>
        </w:rPr>
        <w:t xml:space="preserve"> </w:t>
      </w:r>
      <w:r>
        <w:rPr>
          <w:sz w:val="24"/>
        </w:rPr>
        <w:t>the</w:t>
      </w:r>
      <w:r w:rsidR="00D209F5">
        <w:rPr>
          <w:sz w:val="24"/>
        </w:rPr>
        <w:t xml:space="preserve"> </w:t>
      </w:r>
      <w:r>
        <w:rPr>
          <w:sz w:val="24"/>
        </w:rPr>
        <w:t>detected</w:t>
      </w:r>
      <w:r w:rsidR="00D209F5">
        <w:rPr>
          <w:sz w:val="24"/>
        </w:rPr>
        <w:t xml:space="preserve"> </w:t>
      </w:r>
      <w:r>
        <w:rPr>
          <w:sz w:val="24"/>
        </w:rPr>
        <w:t xml:space="preserve">waveform </w:t>
      </w:r>
      <w:r>
        <w:rPr>
          <w:spacing w:val="-6"/>
          <w:sz w:val="24"/>
        </w:rPr>
        <w:t>2.</w:t>
      </w:r>
    </w:p>
    <w:p w:rsidR="007B599A" w:rsidRDefault="00AE7316">
      <w:pPr>
        <w:pStyle w:val="ListParagraph"/>
        <w:numPr>
          <w:ilvl w:val="0"/>
          <w:numId w:val="4"/>
        </w:numPr>
        <w:tabs>
          <w:tab w:val="left" w:pos="1287"/>
        </w:tabs>
        <w:ind w:left="1287" w:hanging="359"/>
        <w:rPr>
          <w:sz w:val="24"/>
        </w:rPr>
      </w:pPr>
      <w:r>
        <w:rPr>
          <w:sz w:val="24"/>
        </w:rPr>
        <w:t>Identify</w:t>
      </w:r>
      <w:r w:rsidR="00D209F5">
        <w:rPr>
          <w:sz w:val="24"/>
        </w:rPr>
        <w:t xml:space="preserve"> </w:t>
      </w:r>
      <w:r>
        <w:rPr>
          <w:sz w:val="24"/>
        </w:rPr>
        <w:t>different</w:t>
      </w:r>
      <w:r w:rsidR="00D209F5">
        <w:rPr>
          <w:sz w:val="24"/>
        </w:rPr>
        <w:t xml:space="preserve"> </w:t>
      </w:r>
      <w:r>
        <w:rPr>
          <w:sz w:val="24"/>
        </w:rPr>
        <w:t>sections</w:t>
      </w:r>
      <w:r w:rsidR="00D209F5">
        <w:rPr>
          <w:sz w:val="24"/>
        </w:rPr>
        <w:t xml:space="preserve"> </w:t>
      </w:r>
      <w:r>
        <w:rPr>
          <w:sz w:val="24"/>
        </w:rPr>
        <w:t>in</w:t>
      </w:r>
      <w:r w:rsidR="00D209F5">
        <w:rPr>
          <w:sz w:val="24"/>
        </w:rPr>
        <w:t xml:space="preserve"> </w:t>
      </w:r>
      <w:r>
        <w:rPr>
          <w:sz w:val="24"/>
        </w:rPr>
        <w:t>AM/FM</w:t>
      </w:r>
      <w:r w:rsidR="00D209F5">
        <w:rPr>
          <w:sz w:val="24"/>
        </w:rPr>
        <w:t xml:space="preserve"> </w:t>
      </w:r>
      <w:r>
        <w:rPr>
          <w:sz w:val="24"/>
        </w:rPr>
        <w:t>radio</w:t>
      </w:r>
      <w:r w:rsidR="00D209F5">
        <w:rPr>
          <w:sz w:val="24"/>
        </w:rPr>
        <w:t xml:space="preserve"> </w:t>
      </w:r>
      <w:r>
        <w:rPr>
          <w:spacing w:val="-2"/>
          <w:sz w:val="24"/>
        </w:rPr>
        <w:t>receiver.</w:t>
      </w:r>
    </w:p>
    <w:p w:rsidR="007B599A" w:rsidRDefault="007B599A">
      <w:pPr>
        <w:pStyle w:val="ListParagraph"/>
        <w:rPr>
          <w:sz w:val="24"/>
        </w:rPr>
        <w:sectPr w:rsidR="007B599A">
          <w:type w:val="continuous"/>
          <w:pgSz w:w="11910" w:h="16840"/>
          <w:pgMar w:top="1360" w:right="708" w:bottom="280" w:left="992" w:header="720" w:footer="720" w:gutter="0"/>
          <w:cols w:space="720"/>
        </w:sectPr>
      </w:pPr>
    </w:p>
    <w:p w:rsidR="007B599A" w:rsidRDefault="00AE7316">
      <w:pPr>
        <w:pStyle w:val="ListParagraph"/>
        <w:numPr>
          <w:ilvl w:val="0"/>
          <w:numId w:val="4"/>
        </w:numPr>
        <w:tabs>
          <w:tab w:val="left" w:pos="1286"/>
          <w:tab w:val="left" w:pos="1288"/>
        </w:tabs>
        <w:spacing w:before="76" w:line="360" w:lineRule="auto"/>
        <w:ind w:right="736"/>
        <w:rPr>
          <w:sz w:val="24"/>
        </w:rPr>
      </w:pPr>
      <w:r>
        <w:rPr>
          <w:sz w:val="24"/>
        </w:rPr>
        <w:lastRenderedPageBreak/>
        <w:t>Observe</w:t>
      </w:r>
      <w:r w:rsidR="00D209F5">
        <w:rPr>
          <w:sz w:val="24"/>
        </w:rPr>
        <w:t xml:space="preserve"> </w:t>
      </w:r>
      <w:r>
        <w:rPr>
          <w:sz w:val="24"/>
        </w:rPr>
        <w:t>the</w:t>
      </w:r>
      <w:r w:rsidR="00D209F5">
        <w:rPr>
          <w:sz w:val="24"/>
        </w:rPr>
        <w:t xml:space="preserve"> </w:t>
      </w:r>
      <w:r>
        <w:rPr>
          <w:sz w:val="24"/>
        </w:rPr>
        <w:t>different</w:t>
      </w:r>
      <w:r w:rsidR="00D209F5">
        <w:rPr>
          <w:sz w:val="24"/>
        </w:rPr>
        <w:t xml:space="preserve"> </w:t>
      </w:r>
      <w:r>
        <w:rPr>
          <w:sz w:val="24"/>
        </w:rPr>
        <w:t>types</w:t>
      </w:r>
      <w:r w:rsidR="00D209F5">
        <w:rPr>
          <w:sz w:val="24"/>
        </w:rPr>
        <w:t xml:space="preserve"> </w:t>
      </w:r>
      <w:r>
        <w:rPr>
          <w:sz w:val="24"/>
        </w:rPr>
        <w:t>of</w:t>
      </w:r>
      <w:r w:rsidR="00D209F5">
        <w:rPr>
          <w:sz w:val="24"/>
        </w:rPr>
        <w:t xml:space="preserve"> </w:t>
      </w:r>
      <w:r>
        <w:rPr>
          <w:sz w:val="24"/>
        </w:rPr>
        <w:t>inductors</w:t>
      </w:r>
      <w:r w:rsidR="00D209F5">
        <w:rPr>
          <w:sz w:val="24"/>
        </w:rPr>
        <w:t xml:space="preserve"> </w:t>
      </w:r>
      <w:r>
        <w:rPr>
          <w:sz w:val="24"/>
        </w:rPr>
        <w:t>used</w:t>
      </w:r>
      <w:r w:rsidR="00D209F5">
        <w:rPr>
          <w:sz w:val="24"/>
        </w:rPr>
        <w:t xml:space="preserve"> </w:t>
      </w:r>
      <w:r>
        <w:rPr>
          <w:sz w:val="24"/>
        </w:rPr>
        <w:t>in</w:t>
      </w:r>
      <w:r w:rsidR="00D209F5">
        <w:rPr>
          <w:sz w:val="24"/>
        </w:rPr>
        <w:t xml:space="preserve"> </w:t>
      </w:r>
      <w:r>
        <w:rPr>
          <w:sz w:val="24"/>
        </w:rPr>
        <w:t>the</w:t>
      </w:r>
      <w:r w:rsidR="00D209F5">
        <w:rPr>
          <w:sz w:val="24"/>
        </w:rPr>
        <w:t xml:space="preserve"> </w:t>
      </w:r>
      <w:r>
        <w:rPr>
          <w:sz w:val="24"/>
        </w:rPr>
        <w:t>radio</w:t>
      </w:r>
      <w:r w:rsidR="00D209F5">
        <w:rPr>
          <w:sz w:val="24"/>
        </w:rPr>
        <w:t xml:space="preserve"> </w:t>
      </w:r>
      <w:r>
        <w:rPr>
          <w:sz w:val="24"/>
        </w:rPr>
        <w:t>tuned</w:t>
      </w:r>
      <w:r w:rsidR="00D209F5">
        <w:rPr>
          <w:sz w:val="24"/>
        </w:rPr>
        <w:t xml:space="preserve"> </w:t>
      </w:r>
      <w:r>
        <w:rPr>
          <w:sz w:val="24"/>
        </w:rPr>
        <w:t>circuits.</w:t>
      </w:r>
      <w:r w:rsidR="00D209F5">
        <w:rPr>
          <w:sz w:val="24"/>
        </w:rPr>
        <w:t xml:space="preserve"> </w:t>
      </w:r>
      <w:r>
        <w:rPr>
          <w:sz w:val="24"/>
        </w:rPr>
        <w:t>(Local oscillator coils, IFT coils, Ferrite cored)</w:t>
      </w:r>
    </w:p>
    <w:p w:rsidR="007B599A" w:rsidRDefault="00AE7316">
      <w:pPr>
        <w:pStyle w:val="ListParagraph"/>
        <w:numPr>
          <w:ilvl w:val="0"/>
          <w:numId w:val="3"/>
        </w:numPr>
        <w:tabs>
          <w:tab w:val="left" w:pos="1287"/>
        </w:tabs>
        <w:ind w:left="1287" w:hanging="359"/>
        <w:rPr>
          <w:sz w:val="24"/>
        </w:rPr>
      </w:pPr>
      <w:r>
        <w:rPr>
          <w:sz w:val="24"/>
        </w:rPr>
        <w:t>Generate</w:t>
      </w:r>
      <w:r w:rsidR="00D209F5">
        <w:rPr>
          <w:sz w:val="24"/>
        </w:rPr>
        <w:t xml:space="preserve"> </w:t>
      </w:r>
      <w:r>
        <w:rPr>
          <w:sz w:val="24"/>
        </w:rPr>
        <w:t>FM</w:t>
      </w:r>
      <w:r w:rsidR="00D209F5">
        <w:rPr>
          <w:sz w:val="24"/>
        </w:rPr>
        <w:t xml:space="preserve"> </w:t>
      </w:r>
      <w:r>
        <w:rPr>
          <w:sz w:val="24"/>
        </w:rPr>
        <w:t>signal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determine</w:t>
      </w:r>
      <w:r w:rsidR="00D209F5">
        <w:rPr>
          <w:sz w:val="24"/>
        </w:rPr>
        <w:t xml:space="preserve"> </w:t>
      </w:r>
      <w:r>
        <w:rPr>
          <w:sz w:val="24"/>
        </w:rPr>
        <w:t>Modulation</w:t>
      </w:r>
      <w:r w:rsidR="00D209F5">
        <w:rPr>
          <w:sz w:val="24"/>
        </w:rPr>
        <w:t xml:space="preserve"> </w:t>
      </w:r>
      <w:r>
        <w:rPr>
          <w:spacing w:val="-2"/>
          <w:sz w:val="24"/>
        </w:rPr>
        <w:t>index</w:t>
      </w:r>
    </w:p>
    <w:p w:rsidR="007B599A" w:rsidRDefault="00AE7316">
      <w:pPr>
        <w:pStyle w:val="ListParagraph"/>
        <w:numPr>
          <w:ilvl w:val="1"/>
          <w:numId w:val="3"/>
        </w:numPr>
        <w:tabs>
          <w:tab w:val="left" w:pos="1648"/>
        </w:tabs>
        <w:spacing w:before="137" w:line="360" w:lineRule="auto"/>
        <w:ind w:right="733"/>
        <w:rPr>
          <w:sz w:val="24"/>
        </w:rPr>
      </w:pPr>
      <w:r>
        <w:rPr>
          <w:sz w:val="24"/>
        </w:rPr>
        <w:t>Demodulate F.M signal and compare the output signal with original modulating signal. .</w:t>
      </w:r>
    </w:p>
    <w:p w:rsidR="007B599A" w:rsidRDefault="00AE7316">
      <w:pPr>
        <w:pStyle w:val="Heading1"/>
        <w:numPr>
          <w:ilvl w:val="0"/>
          <w:numId w:val="6"/>
        </w:numPr>
        <w:tabs>
          <w:tab w:val="left" w:pos="928"/>
        </w:tabs>
        <w:spacing w:before="5"/>
        <w:ind w:hanging="581"/>
        <w:jc w:val="left"/>
        <w:rPr>
          <w:b w:val="0"/>
        </w:rPr>
      </w:pPr>
      <w:r>
        <w:t>Pulse</w:t>
      </w:r>
      <w:r w:rsidR="00D209F5">
        <w:t xml:space="preserve"> </w:t>
      </w:r>
      <w:r>
        <w:t>Modulation</w:t>
      </w:r>
      <w:r>
        <w:rPr>
          <w:spacing w:val="-2"/>
        </w:rPr>
        <w:t xml:space="preserve"> Techniques</w:t>
      </w:r>
    </w:p>
    <w:p w:rsidR="007B599A" w:rsidRDefault="00AE7316">
      <w:pPr>
        <w:pStyle w:val="ListParagraph"/>
        <w:numPr>
          <w:ilvl w:val="0"/>
          <w:numId w:val="3"/>
        </w:numPr>
        <w:tabs>
          <w:tab w:val="left" w:pos="1287"/>
        </w:tabs>
        <w:spacing w:before="134"/>
        <w:ind w:left="1287" w:hanging="359"/>
        <w:rPr>
          <w:sz w:val="24"/>
        </w:rPr>
      </w:pPr>
      <w:r>
        <w:rPr>
          <w:sz w:val="24"/>
        </w:rPr>
        <w:t>Implement</w:t>
      </w:r>
      <w:r w:rsidR="00D209F5">
        <w:rPr>
          <w:sz w:val="24"/>
        </w:rPr>
        <w:t xml:space="preserve"> </w:t>
      </w:r>
      <w:r>
        <w:rPr>
          <w:sz w:val="24"/>
        </w:rPr>
        <w:t>an</w:t>
      </w:r>
      <w:r w:rsidR="00D209F5">
        <w:rPr>
          <w:sz w:val="24"/>
        </w:rPr>
        <w:t xml:space="preserve"> </w:t>
      </w:r>
      <w:r>
        <w:rPr>
          <w:sz w:val="24"/>
        </w:rPr>
        <w:t>op-amp</w:t>
      </w:r>
      <w:r w:rsidR="00D209F5">
        <w:rPr>
          <w:sz w:val="24"/>
        </w:rPr>
        <w:t xml:space="preserve"> </w:t>
      </w:r>
      <w:r>
        <w:rPr>
          <w:sz w:val="24"/>
        </w:rPr>
        <w:t>sample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hold</w:t>
      </w:r>
      <w:r w:rsidR="00D209F5">
        <w:rPr>
          <w:sz w:val="24"/>
        </w:rPr>
        <w:t xml:space="preserve"> </w:t>
      </w:r>
      <w:r>
        <w:rPr>
          <w:sz w:val="24"/>
        </w:rPr>
        <w:t>circuit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pacing w:val="-4"/>
          <w:sz w:val="24"/>
        </w:rPr>
        <w:t>test</w:t>
      </w:r>
    </w:p>
    <w:p w:rsidR="007B599A" w:rsidRDefault="007B599A" w:rsidP="00D209F5">
      <w:pPr>
        <w:pStyle w:val="ListParagraph"/>
        <w:numPr>
          <w:ilvl w:val="0"/>
          <w:numId w:val="3"/>
        </w:numPr>
        <w:tabs>
          <w:tab w:val="left" w:pos="1287"/>
        </w:tabs>
        <w:spacing w:before="137" w:line="360" w:lineRule="auto"/>
        <w:ind w:right="1523"/>
        <w:rPr>
          <w:sz w:val="24"/>
        </w:rPr>
      </w:pPr>
    </w:p>
    <w:p w:rsidR="007B599A" w:rsidRDefault="00AE7316">
      <w:pPr>
        <w:pStyle w:val="ListParagraph"/>
        <w:numPr>
          <w:ilvl w:val="1"/>
          <w:numId w:val="3"/>
        </w:numPr>
        <w:tabs>
          <w:tab w:val="left" w:pos="1647"/>
        </w:tabs>
        <w:ind w:left="1647" w:hanging="359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sampling</w:t>
      </w:r>
      <w:r w:rsidR="00D209F5">
        <w:rPr>
          <w:sz w:val="24"/>
        </w:rPr>
        <w:t xml:space="preserve"> </w:t>
      </w:r>
      <w:r>
        <w:rPr>
          <w:sz w:val="24"/>
        </w:rPr>
        <w:t>theorem</w:t>
      </w:r>
      <w:r w:rsidR="00D209F5">
        <w:rPr>
          <w:sz w:val="24"/>
        </w:rPr>
        <w:t xml:space="preserve"> </w:t>
      </w:r>
      <w:r>
        <w:rPr>
          <w:sz w:val="24"/>
        </w:rPr>
        <w:t>and observe</w:t>
      </w:r>
      <w:r w:rsidR="00D209F5">
        <w:rPr>
          <w:sz w:val="24"/>
        </w:rPr>
        <w:t xml:space="preserve"> </w:t>
      </w:r>
      <w:r>
        <w:rPr>
          <w:sz w:val="24"/>
        </w:rPr>
        <w:t>waveforms</w:t>
      </w:r>
      <w:r w:rsidR="00D209F5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5"/>
          <w:sz w:val="24"/>
        </w:rPr>
        <w:t>CRO</w:t>
      </w:r>
    </w:p>
    <w:p w:rsidR="007B599A" w:rsidRDefault="00AE7316">
      <w:pPr>
        <w:pStyle w:val="ListParagraph"/>
        <w:numPr>
          <w:ilvl w:val="1"/>
          <w:numId w:val="3"/>
        </w:numPr>
        <w:tabs>
          <w:tab w:val="left" w:pos="1648"/>
        </w:tabs>
        <w:spacing w:before="140" w:line="360" w:lineRule="auto"/>
        <w:ind w:right="735"/>
        <w:rPr>
          <w:sz w:val="24"/>
        </w:rPr>
      </w:pPr>
      <w:r>
        <w:rPr>
          <w:sz w:val="24"/>
        </w:rPr>
        <w:t xml:space="preserve">Sample an analog signal (using IC 398) at </w:t>
      </w:r>
      <w:proofErr w:type="spellStart"/>
      <w:r>
        <w:rPr>
          <w:sz w:val="24"/>
        </w:rPr>
        <w:t>Nyquist</w:t>
      </w:r>
      <w:proofErr w:type="spellEnd"/>
      <w:r>
        <w:rPr>
          <w:sz w:val="24"/>
        </w:rPr>
        <w:t xml:space="preserve"> rate and above </w:t>
      </w:r>
      <w:proofErr w:type="spellStart"/>
      <w:r>
        <w:rPr>
          <w:sz w:val="24"/>
        </w:rPr>
        <w:t>Nyquist</w:t>
      </w:r>
      <w:proofErr w:type="spellEnd"/>
      <w:r>
        <w:rPr>
          <w:sz w:val="24"/>
        </w:rPr>
        <w:t xml:space="preserve"> rate. And observe the waveforms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8"/>
        </w:tabs>
        <w:spacing w:line="360" w:lineRule="auto"/>
        <w:ind w:right="734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</w:t>
      </w:r>
      <w:r w:rsidR="00D209F5">
        <w:rPr>
          <w:sz w:val="24"/>
        </w:rPr>
        <w:t xml:space="preserve"> </w:t>
      </w:r>
      <w:r>
        <w:rPr>
          <w:sz w:val="24"/>
        </w:rPr>
        <w:t>Pulse</w:t>
      </w:r>
      <w:r w:rsidR="00D209F5">
        <w:rPr>
          <w:sz w:val="24"/>
        </w:rPr>
        <w:t xml:space="preserve"> </w:t>
      </w:r>
      <w:r>
        <w:rPr>
          <w:sz w:val="24"/>
        </w:rPr>
        <w:t>amplitude</w:t>
      </w:r>
      <w:r w:rsidR="00D209F5">
        <w:rPr>
          <w:sz w:val="24"/>
        </w:rPr>
        <w:t xml:space="preserve"> </w:t>
      </w:r>
      <w:r>
        <w:rPr>
          <w:sz w:val="24"/>
        </w:rPr>
        <w:t>modulation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demodulation</w:t>
      </w:r>
      <w:r w:rsidR="00D209F5">
        <w:rPr>
          <w:sz w:val="24"/>
        </w:rPr>
        <w:t xml:space="preserve"> </w:t>
      </w:r>
      <w:r>
        <w:rPr>
          <w:sz w:val="24"/>
        </w:rPr>
        <w:t>waveforms</w:t>
      </w:r>
      <w:r w:rsidR="00D209F5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4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ind w:left="1287" w:hanging="359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pulse position</w:t>
      </w:r>
      <w:r w:rsidR="00D209F5">
        <w:rPr>
          <w:sz w:val="24"/>
        </w:rPr>
        <w:t xml:space="preserve"> </w:t>
      </w:r>
      <w:r>
        <w:rPr>
          <w:sz w:val="24"/>
        </w:rPr>
        <w:t>modulation and</w:t>
      </w:r>
      <w:r w:rsidR="00D209F5">
        <w:rPr>
          <w:sz w:val="24"/>
        </w:rPr>
        <w:t xml:space="preserve"> </w:t>
      </w:r>
      <w:r>
        <w:rPr>
          <w:sz w:val="24"/>
        </w:rPr>
        <w:t>demodulation waveforms</w:t>
      </w:r>
      <w:r w:rsidR="00D209F5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7"/>
        <w:ind w:left="1287" w:hanging="359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</w:t>
      </w:r>
      <w:r w:rsidR="00D209F5">
        <w:rPr>
          <w:sz w:val="24"/>
        </w:rPr>
        <w:t xml:space="preserve"> </w:t>
      </w:r>
      <w:proofErr w:type="spellStart"/>
      <w:r>
        <w:rPr>
          <w:sz w:val="24"/>
        </w:rPr>
        <w:t>PulseWidth</w:t>
      </w:r>
      <w:proofErr w:type="spellEnd"/>
      <w:r w:rsidR="00D209F5">
        <w:rPr>
          <w:sz w:val="24"/>
        </w:rPr>
        <w:t xml:space="preserve"> </w:t>
      </w:r>
      <w:r>
        <w:rPr>
          <w:sz w:val="24"/>
        </w:rPr>
        <w:t>modulation</w:t>
      </w:r>
      <w:r w:rsidR="00D209F5">
        <w:rPr>
          <w:sz w:val="24"/>
        </w:rPr>
        <w:t xml:space="preserve"> </w:t>
      </w:r>
      <w:r>
        <w:rPr>
          <w:sz w:val="24"/>
        </w:rPr>
        <w:t>and demodulation</w:t>
      </w:r>
      <w:r w:rsidR="00D209F5">
        <w:rPr>
          <w:sz w:val="24"/>
        </w:rPr>
        <w:t xml:space="preserve"> </w:t>
      </w:r>
      <w:r>
        <w:rPr>
          <w:sz w:val="24"/>
        </w:rPr>
        <w:t>waveforms</w:t>
      </w:r>
      <w:r w:rsidR="00D209F5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9"/>
        <w:ind w:left="1287" w:hanging="359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</w:t>
      </w:r>
      <w:r w:rsidR="00D209F5">
        <w:rPr>
          <w:sz w:val="24"/>
        </w:rPr>
        <w:t xml:space="preserve"> </w:t>
      </w:r>
      <w:r>
        <w:rPr>
          <w:sz w:val="24"/>
        </w:rPr>
        <w:t>Pulse Code</w:t>
      </w:r>
      <w:r w:rsidR="00D209F5">
        <w:rPr>
          <w:sz w:val="24"/>
        </w:rPr>
        <w:t xml:space="preserve"> </w:t>
      </w:r>
      <w:r>
        <w:rPr>
          <w:sz w:val="24"/>
        </w:rPr>
        <w:t>Modulation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Demodulation waveforms</w:t>
      </w:r>
      <w:r w:rsidR="00D209F5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7"/>
        <w:ind w:left="1287" w:hanging="359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 Delta modulation and</w:t>
      </w:r>
      <w:r w:rsidR="00D209F5">
        <w:rPr>
          <w:sz w:val="24"/>
        </w:rPr>
        <w:t xml:space="preserve"> </w:t>
      </w:r>
      <w:r>
        <w:rPr>
          <w:sz w:val="24"/>
        </w:rPr>
        <w:t>demodulation waveforms</w:t>
      </w:r>
      <w:r w:rsidR="00D209F5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5"/>
          <w:sz w:val="24"/>
        </w:rPr>
        <w:t>CRO</w:t>
      </w:r>
    </w:p>
    <w:p w:rsidR="007B599A" w:rsidRDefault="00AE7316">
      <w:pPr>
        <w:pStyle w:val="Heading1"/>
        <w:numPr>
          <w:ilvl w:val="0"/>
          <w:numId w:val="6"/>
        </w:numPr>
        <w:tabs>
          <w:tab w:val="left" w:pos="928"/>
        </w:tabs>
        <w:spacing w:before="144"/>
        <w:ind w:hanging="660"/>
        <w:jc w:val="left"/>
        <w:rPr>
          <w:b w:val="0"/>
        </w:rPr>
      </w:pPr>
      <w:r>
        <w:t>Time</w:t>
      </w:r>
      <w:r w:rsidR="00D209F5">
        <w:t xml:space="preserve"> </w:t>
      </w:r>
      <w:r>
        <w:t>Division</w:t>
      </w:r>
      <w:r w:rsidR="00D209F5">
        <w:t xml:space="preserve"> </w:t>
      </w:r>
      <w:r>
        <w:t>&amp;</w:t>
      </w:r>
      <w:r w:rsidR="00D209F5">
        <w:t xml:space="preserve"> </w:t>
      </w:r>
      <w:r>
        <w:t>Frequency</w:t>
      </w:r>
      <w:r w:rsidR="00D209F5">
        <w:t xml:space="preserve"> </w:t>
      </w:r>
      <w:r>
        <w:t xml:space="preserve">Division </w:t>
      </w:r>
      <w:r>
        <w:rPr>
          <w:spacing w:val="-2"/>
        </w:rPr>
        <w:t>Multiplexing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2"/>
        <w:ind w:left="1287" w:hanging="359"/>
        <w:rPr>
          <w:sz w:val="24"/>
        </w:rPr>
      </w:pPr>
      <w:r>
        <w:rPr>
          <w:sz w:val="24"/>
        </w:rPr>
        <w:t>Verify2-channel TDM and observe</w:t>
      </w:r>
      <w:r w:rsidR="00D209F5">
        <w:rPr>
          <w:sz w:val="24"/>
        </w:rPr>
        <w:t xml:space="preserve"> </w:t>
      </w:r>
      <w:r>
        <w:rPr>
          <w:sz w:val="24"/>
        </w:rPr>
        <w:t xml:space="preserve">input/output waveforms on </w:t>
      </w:r>
      <w:r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40"/>
        <w:ind w:left="1287" w:hanging="359"/>
        <w:rPr>
          <w:sz w:val="24"/>
        </w:rPr>
      </w:pPr>
      <w:r>
        <w:rPr>
          <w:sz w:val="24"/>
        </w:rPr>
        <w:t>Verify</w:t>
      </w:r>
      <w:r w:rsidR="00D209F5">
        <w:rPr>
          <w:sz w:val="24"/>
        </w:rPr>
        <w:t xml:space="preserve"> </w:t>
      </w:r>
      <w:r>
        <w:rPr>
          <w:sz w:val="24"/>
        </w:rPr>
        <w:t>FDM</w:t>
      </w:r>
      <w:r w:rsidR="00D209F5">
        <w:rPr>
          <w:sz w:val="24"/>
        </w:rPr>
        <w:t xml:space="preserve"> </w:t>
      </w:r>
      <w:r>
        <w:rPr>
          <w:sz w:val="24"/>
        </w:rPr>
        <w:t>and observe</w:t>
      </w:r>
      <w:r w:rsidR="00D209F5">
        <w:rPr>
          <w:sz w:val="24"/>
        </w:rPr>
        <w:t xml:space="preserve"> </w:t>
      </w:r>
      <w:r>
        <w:rPr>
          <w:sz w:val="24"/>
        </w:rPr>
        <w:t>input/output</w:t>
      </w:r>
      <w:r w:rsidR="00D209F5">
        <w:rPr>
          <w:sz w:val="24"/>
        </w:rPr>
        <w:t xml:space="preserve"> </w:t>
      </w:r>
      <w:r>
        <w:rPr>
          <w:sz w:val="24"/>
        </w:rPr>
        <w:t xml:space="preserve">waveforms on </w:t>
      </w:r>
      <w:r>
        <w:rPr>
          <w:spacing w:val="-5"/>
          <w:sz w:val="24"/>
        </w:rPr>
        <w:t>CRO</w:t>
      </w:r>
    </w:p>
    <w:p w:rsidR="007B599A" w:rsidRDefault="00AE7316">
      <w:pPr>
        <w:pStyle w:val="Heading1"/>
        <w:numPr>
          <w:ilvl w:val="0"/>
          <w:numId w:val="6"/>
        </w:numPr>
        <w:tabs>
          <w:tab w:val="left" w:pos="928"/>
        </w:tabs>
        <w:spacing w:before="141"/>
        <w:ind w:hanging="674"/>
        <w:jc w:val="left"/>
        <w:rPr>
          <w:b w:val="0"/>
        </w:rPr>
      </w:pPr>
      <w:r>
        <w:t>Signal</w:t>
      </w:r>
      <w:r w:rsidR="00D209F5">
        <w:t xml:space="preserve"> </w:t>
      </w:r>
      <w:r>
        <w:t>Encoding</w:t>
      </w:r>
      <w:r w:rsidR="00D209F5">
        <w:t xml:space="preserve"> </w:t>
      </w:r>
      <w:r>
        <w:t>(</w:t>
      </w:r>
      <w:r w:rsidR="00B06137">
        <w:t>Keying</w:t>
      </w:r>
      <w:r w:rsidR="00B06137">
        <w:rPr>
          <w:spacing w:val="-2"/>
        </w:rPr>
        <w:t>)</w:t>
      </w:r>
      <w:r w:rsidR="00D209F5">
        <w:rPr>
          <w:spacing w:val="-2"/>
        </w:rPr>
        <w:t xml:space="preserve"> </w:t>
      </w:r>
      <w:r>
        <w:rPr>
          <w:spacing w:val="-2"/>
        </w:rPr>
        <w:t>Techniques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5"/>
        <w:ind w:left="1287" w:hanging="359"/>
        <w:rPr>
          <w:sz w:val="24"/>
        </w:rPr>
      </w:pPr>
      <w:r>
        <w:rPr>
          <w:sz w:val="24"/>
        </w:rPr>
        <w:t>Generate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demodulate ASK signal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</w:t>
      </w:r>
      <w:r w:rsidR="00D209F5">
        <w:rPr>
          <w:sz w:val="24"/>
        </w:rPr>
        <w:t xml:space="preserve"> </w:t>
      </w:r>
      <w:r>
        <w:rPr>
          <w:sz w:val="24"/>
        </w:rPr>
        <w:t>input/output</w:t>
      </w:r>
      <w:r w:rsidR="00D209F5">
        <w:rPr>
          <w:sz w:val="24"/>
        </w:rPr>
        <w:t xml:space="preserve"> </w:t>
      </w:r>
      <w:r>
        <w:rPr>
          <w:sz w:val="24"/>
        </w:rPr>
        <w:t>waveforms</w:t>
      </w:r>
      <w:r w:rsidR="00D209F5">
        <w:rPr>
          <w:sz w:val="24"/>
        </w:rPr>
        <w:t xml:space="preserve"> </w:t>
      </w:r>
      <w:r>
        <w:rPr>
          <w:sz w:val="24"/>
        </w:rPr>
        <w:t>on</w:t>
      </w:r>
      <w:r w:rsidR="00D209F5">
        <w:rPr>
          <w:sz w:val="24"/>
        </w:rPr>
        <w:t xml:space="preserve"> </w:t>
      </w:r>
      <w:r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6"/>
        <w:ind w:left="1287" w:hanging="359"/>
        <w:rPr>
          <w:sz w:val="24"/>
        </w:rPr>
      </w:pPr>
      <w:r>
        <w:rPr>
          <w:sz w:val="24"/>
        </w:rPr>
        <w:t>Generate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demodulate</w:t>
      </w:r>
      <w:r w:rsidR="00D209F5">
        <w:rPr>
          <w:sz w:val="24"/>
        </w:rPr>
        <w:t xml:space="preserve"> </w:t>
      </w:r>
      <w:r>
        <w:rPr>
          <w:sz w:val="24"/>
        </w:rPr>
        <w:t>FSK</w:t>
      </w:r>
      <w:r w:rsidR="00D209F5">
        <w:rPr>
          <w:sz w:val="24"/>
        </w:rPr>
        <w:t xml:space="preserve"> </w:t>
      </w:r>
      <w:r>
        <w:rPr>
          <w:sz w:val="24"/>
        </w:rPr>
        <w:t>signal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observe input/output</w:t>
      </w:r>
      <w:r w:rsidR="00D209F5">
        <w:rPr>
          <w:sz w:val="24"/>
        </w:rPr>
        <w:t xml:space="preserve"> </w:t>
      </w:r>
      <w:r>
        <w:rPr>
          <w:sz w:val="24"/>
        </w:rPr>
        <w:t>waveforms</w:t>
      </w:r>
      <w:r w:rsidR="00D209F5">
        <w:rPr>
          <w:sz w:val="24"/>
        </w:rPr>
        <w:t xml:space="preserve"> </w:t>
      </w:r>
      <w:r>
        <w:rPr>
          <w:sz w:val="24"/>
        </w:rPr>
        <w:t>on</w:t>
      </w:r>
      <w:r w:rsidR="00D209F5">
        <w:rPr>
          <w:sz w:val="24"/>
        </w:rPr>
        <w:t xml:space="preserve"> </w:t>
      </w:r>
      <w:r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40"/>
        <w:ind w:left="1287" w:hanging="359"/>
        <w:rPr>
          <w:sz w:val="24"/>
        </w:rPr>
      </w:pPr>
      <w:r>
        <w:rPr>
          <w:sz w:val="24"/>
        </w:rPr>
        <w:t>Generate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demodulate PSK</w:t>
      </w:r>
      <w:r w:rsidR="00D209F5">
        <w:rPr>
          <w:sz w:val="24"/>
        </w:rPr>
        <w:t xml:space="preserve"> </w:t>
      </w:r>
      <w:r>
        <w:rPr>
          <w:spacing w:val="-2"/>
          <w:sz w:val="24"/>
        </w:rPr>
        <w:t>signal</w:t>
      </w:r>
      <w:r w:rsidR="00D209F5">
        <w:rPr>
          <w:spacing w:val="-2"/>
          <w:sz w:val="24"/>
        </w:rPr>
        <w:t xml:space="preserve"> </w:t>
      </w:r>
      <w:r w:rsidR="00B06137">
        <w:rPr>
          <w:sz w:val="24"/>
        </w:rPr>
        <w:t>and</w:t>
      </w:r>
      <w:r w:rsidR="00D209F5">
        <w:rPr>
          <w:sz w:val="24"/>
        </w:rPr>
        <w:t xml:space="preserve"> </w:t>
      </w:r>
      <w:r w:rsidR="00B06137">
        <w:rPr>
          <w:sz w:val="24"/>
        </w:rPr>
        <w:t>observe input/output</w:t>
      </w:r>
      <w:r w:rsidR="00D209F5">
        <w:rPr>
          <w:sz w:val="24"/>
        </w:rPr>
        <w:t xml:space="preserve"> </w:t>
      </w:r>
      <w:r w:rsidR="00B06137">
        <w:rPr>
          <w:sz w:val="24"/>
        </w:rPr>
        <w:t>waveforms</w:t>
      </w:r>
      <w:r w:rsidR="00D209F5">
        <w:rPr>
          <w:sz w:val="24"/>
        </w:rPr>
        <w:t xml:space="preserve"> </w:t>
      </w:r>
      <w:r w:rsidR="00B06137">
        <w:rPr>
          <w:sz w:val="24"/>
        </w:rPr>
        <w:t>on</w:t>
      </w:r>
      <w:r w:rsidR="00D209F5">
        <w:rPr>
          <w:sz w:val="24"/>
        </w:rPr>
        <w:t xml:space="preserve"> </w:t>
      </w:r>
      <w:r w:rsidR="00B06137">
        <w:rPr>
          <w:spacing w:val="-5"/>
          <w:sz w:val="24"/>
        </w:rPr>
        <w:t>CRO</w:t>
      </w:r>
    </w:p>
    <w:p w:rsidR="007B599A" w:rsidRDefault="00AE7316" w:rsidP="00B06137">
      <w:pPr>
        <w:pStyle w:val="ListParagraph"/>
        <w:numPr>
          <w:ilvl w:val="0"/>
          <w:numId w:val="7"/>
        </w:numPr>
        <w:tabs>
          <w:tab w:val="left" w:pos="1287"/>
        </w:tabs>
        <w:spacing w:before="137"/>
        <w:ind w:left="1287" w:hanging="359"/>
        <w:rPr>
          <w:sz w:val="24"/>
        </w:rPr>
      </w:pPr>
      <w:r>
        <w:rPr>
          <w:sz w:val="24"/>
        </w:rPr>
        <w:t>Observe</w:t>
      </w:r>
      <w:r w:rsidR="00D209F5">
        <w:rPr>
          <w:sz w:val="24"/>
        </w:rPr>
        <w:t xml:space="preserve"> </w:t>
      </w:r>
      <w:r>
        <w:rPr>
          <w:sz w:val="24"/>
        </w:rPr>
        <w:t>line encoder</w:t>
      </w:r>
      <w:r w:rsidR="00D209F5">
        <w:rPr>
          <w:sz w:val="24"/>
        </w:rPr>
        <w:t xml:space="preserve"> </w:t>
      </w:r>
      <w:r>
        <w:rPr>
          <w:sz w:val="24"/>
        </w:rPr>
        <w:t>&amp;</w:t>
      </w:r>
      <w:r w:rsidR="00D209F5">
        <w:rPr>
          <w:sz w:val="24"/>
        </w:rPr>
        <w:t xml:space="preserve"> </w:t>
      </w:r>
      <w:r>
        <w:rPr>
          <w:sz w:val="24"/>
        </w:rPr>
        <w:t>Decoder</w:t>
      </w:r>
      <w:r w:rsidR="00D209F5">
        <w:rPr>
          <w:sz w:val="24"/>
        </w:rPr>
        <w:t xml:space="preserve"> </w:t>
      </w:r>
      <w:r>
        <w:rPr>
          <w:sz w:val="24"/>
        </w:rPr>
        <w:t>(NRZ</w:t>
      </w:r>
      <w:r w:rsidR="00D209F5">
        <w:rPr>
          <w:sz w:val="24"/>
        </w:rPr>
        <w:t xml:space="preserve"> </w:t>
      </w:r>
      <w:r>
        <w:rPr>
          <w:sz w:val="24"/>
        </w:rPr>
        <w:t>Signal)</w:t>
      </w:r>
      <w:r w:rsidR="00D209F5">
        <w:rPr>
          <w:sz w:val="24"/>
        </w:rPr>
        <w:t xml:space="preserve"> </w:t>
      </w:r>
      <w:r>
        <w:rPr>
          <w:sz w:val="24"/>
        </w:rPr>
        <w:t>waveforms</w:t>
      </w:r>
      <w:r w:rsidR="00D209F5">
        <w:rPr>
          <w:sz w:val="24"/>
        </w:rPr>
        <w:t xml:space="preserve"> </w:t>
      </w:r>
      <w:r>
        <w:rPr>
          <w:sz w:val="24"/>
        </w:rPr>
        <w:t>on</w:t>
      </w:r>
      <w:r w:rsidR="00D209F5">
        <w:rPr>
          <w:sz w:val="24"/>
        </w:rPr>
        <w:t xml:space="preserve"> </w:t>
      </w:r>
      <w:r>
        <w:rPr>
          <w:sz w:val="24"/>
        </w:rPr>
        <w:t xml:space="preserve">CRO </w:t>
      </w:r>
      <w:r>
        <w:rPr>
          <w:spacing w:val="-5"/>
          <w:sz w:val="24"/>
        </w:rPr>
        <w:t>for</w:t>
      </w:r>
    </w:p>
    <w:p w:rsidR="007B599A" w:rsidRDefault="00AE7316" w:rsidP="00D209F5">
      <w:pPr>
        <w:pStyle w:val="BodyText"/>
        <w:numPr>
          <w:ilvl w:val="0"/>
          <w:numId w:val="8"/>
        </w:numPr>
        <w:spacing w:before="139"/>
      </w:pPr>
      <w:proofErr w:type="spellStart"/>
      <w:r>
        <w:t>Unipolar</w:t>
      </w:r>
      <w:proofErr w:type="spellEnd"/>
      <w:r w:rsidR="00D209F5">
        <w:t xml:space="preserve"> </w:t>
      </w:r>
      <w:r>
        <w:t>and</w:t>
      </w:r>
      <w:r w:rsidR="00D209F5">
        <w:t xml:space="preserve"> </w:t>
      </w:r>
      <w:r>
        <w:t>b)</w:t>
      </w:r>
      <w:r w:rsidR="00D209F5">
        <w:t xml:space="preserve"> </w:t>
      </w:r>
      <w:r>
        <w:t>Bipolar</w:t>
      </w:r>
      <w:r w:rsidR="00D209F5">
        <w:t xml:space="preserve"> </w:t>
      </w:r>
      <w:r>
        <w:rPr>
          <w:spacing w:val="-2"/>
        </w:rPr>
        <w:t>techniques</w:t>
      </w:r>
    </w:p>
    <w:p w:rsidR="007B599A" w:rsidRDefault="00AE7316">
      <w:pPr>
        <w:pStyle w:val="Heading1"/>
        <w:numPr>
          <w:ilvl w:val="0"/>
          <w:numId w:val="6"/>
        </w:numPr>
        <w:tabs>
          <w:tab w:val="left" w:pos="928"/>
        </w:tabs>
        <w:spacing w:before="141"/>
        <w:ind w:hanging="593"/>
        <w:jc w:val="left"/>
        <w:rPr>
          <w:b w:val="0"/>
        </w:rPr>
      </w:pPr>
      <w:r>
        <w:t>DTMF</w:t>
      </w:r>
      <w:r w:rsidR="00D209F5">
        <w:t xml:space="preserve"> </w:t>
      </w:r>
      <w:r>
        <w:rPr>
          <w:spacing w:val="-2"/>
        </w:rPr>
        <w:t>Signaling</w:t>
      </w:r>
    </w:p>
    <w:p w:rsidR="007B599A" w:rsidRPr="004B7EBC" w:rsidRDefault="00AE7316" w:rsidP="004B7EBC">
      <w:pPr>
        <w:pStyle w:val="ListParagraph"/>
        <w:numPr>
          <w:ilvl w:val="0"/>
          <w:numId w:val="7"/>
        </w:numPr>
        <w:tabs>
          <w:tab w:val="left" w:pos="1288"/>
        </w:tabs>
        <w:spacing w:before="135" w:line="360" w:lineRule="auto"/>
        <w:ind w:right="736"/>
        <w:rPr>
          <w:sz w:val="24"/>
        </w:rPr>
        <w:sectPr w:rsidR="007B599A" w:rsidRPr="004B7EBC">
          <w:pgSz w:w="11910" w:h="16840"/>
          <w:pgMar w:top="1340" w:right="708" w:bottom="280" w:left="992" w:header="720" w:footer="720" w:gutter="0"/>
          <w:cols w:space="720"/>
        </w:sectPr>
      </w:pPr>
      <w:r>
        <w:rPr>
          <w:sz w:val="24"/>
        </w:rPr>
        <w:t>Generate</w:t>
      </w:r>
      <w:r w:rsidR="00D209F5">
        <w:rPr>
          <w:sz w:val="24"/>
        </w:rPr>
        <w:t xml:space="preserve"> </w:t>
      </w:r>
      <w:r>
        <w:rPr>
          <w:sz w:val="24"/>
        </w:rPr>
        <w:t>and</w:t>
      </w:r>
      <w:r w:rsidR="00D209F5">
        <w:rPr>
          <w:sz w:val="24"/>
        </w:rPr>
        <w:t xml:space="preserve"> </w:t>
      </w:r>
      <w:r>
        <w:rPr>
          <w:sz w:val="24"/>
        </w:rPr>
        <w:t>decode</w:t>
      </w:r>
      <w:r w:rsidR="00D209F5">
        <w:rPr>
          <w:sz w:val="24"/>
        </w:rPr>
        <w:t xml:space="preserve"> </w:t>
      </w:r>
      <w:r>
        <w:rPr>
          <w:sz w:val="24"/>
        </w:rPr>
        <w:t>DTMF</w:t>
      </w:r>
      <w:r w:rsidR="00D209F5">
        <w:rPr>
          <w:sz w:val="24"/>
        </w:rPr>
        <w:t xml:space="preserve"> </w:t>
      </w:r>
      <w:r>
        <w:rPr>
          <w:sz w:val="24"/>
        </w:rPr>
        <w:t>signals</w:t>
      </w:r>
      <w:r w:rsidR="00D209F5">
        <w:rPr>
          <w:sz w:val="24"/>
        </w:rPr>
        <w:t xml:space="preserve"> </w:t>
      </w:r>
      <w:r>
        <w:rPr>
          <w:sz w:val="24"/>
        </w:rPr>
        <w:t>using</w:t>
      </w:r>
      <w:r w:rsidR="00D209F5">
        <w:rPr>
          <w:sz w:val="24"/>
        </w:rPr>
        <w:t xml:space="preserve"> </w:t>
      </w:r>
      <w:r>
        <w:rPr>
          <w:sz w:val="24"/>
        </w:rPr>
        <w:t>UM91214BIC/5089</w:t>
      </w:r>
      <w:r w:rsidR="00D209F5">
        <w:rPr>
          <w:sz w:val="24"/>
        </w:rPr>
        <w:t xml:space="preserve"> </w:t>
      </w:r>
      <w:r>
        <w:rPr>
          <w:sz w:val="24"/>
        </w:rPr>
        <w:t>IC</w:t>
      </w:r>
      <w:r w:rsidR="00D209F5">
        <w:rPr>
          <w:sz w:val="24"/>
        </w:rPr>
        <w:t xml:space="preserve"> </w:t>
      </w:r>
      <w:r>
        <w:rPr>
          <w:sz w:val="24"/>
        </w:rPr>
        <w:t>or</w:t>
      </w:r>
      <w:r w:rsidR="00D209F5">
        <w:rPr>
          <w:sz w:val="24"/>
        </w:rPr>
        <w:t xml:space="preserve"> </w:t>
      </w:r>
      <w:r>
        <w:rPr>
          <w:sz w:val="24"/>
        </w:rPr>
        <w:t>any</w:t>
      </w:r>
      <w:r w:rsidR="00D209F5">
        <w:rPr>
          <w:sz w:val="24"/>
        </w:rPr>
        <w:t xml:space="preserve"> </w:t>
      </w:r>
      <w:r>
        <w:rPr>
          <w:sz w:val="24"/>
        </w:rPr>
        <w:t>other equivalent ICs and observe the waveforms on CRO</w:t>
      </w:r>
      <w:r w:rsidR="004B7EBC">
        <w:rPr>
          <w:sz w:val="24"/>
        </w:rPr>
        <w:t>.</w:t>
      </w:r>
    </w:p>
    <w:p w:rsidR="007B599A" w:rsidRDefault="00AE7316">
      <w:pPr>
        <w:pStyle w:val="Heading1"/>
        <w:ind w:left="455"/>
      </w:pPr>
      <w:r>
        <w:lastRenderedPageBreak/>
        <w:t xml:space="preserve">ELearning </w:t>
      </w:r>
      <w:r>
        <w:rPr>
          <w:spacing w:val="-2"/>
        </w:rPr>
        <w:t>Resources</w:t>
      </w:r>
    </w:p>
    <w:p w:rsidR="007B599A" w:rsidRDefault="00AE7316">
      <w:pPr>
        <w:pStyle w:val="ListParagraph"/>
        <w:numPr>
          <w:ilvl w:val="1"/>
          <w:numId w:val="6"/>
        </w:numPr>
        <w:tabs>
          <w:tab w:val="left" w:pos="1175"/>
        </w:tabs>
        <w:spacing w:before="133" w:line="360" w:lineRule="auto"/>
        <w:ind w:right="737"/>
        <w:rPr>
          <w:sz w:val="24"/>
        </w:rPr>
      </w:pPr>
      <w:r>
        <w:rPr>
          <w:sz w:val="24"/>
        </w:rPr>
        <w:t>Electronics</w:t>
      </w:r>
      <w:r w:rsidR="00484350">
        <w:rPr>
          <w:sz w:val="24"/>
        </w:rPr>
        <w:t xml:space="preserve"> </w:t>
      </w:r>
      <w:r>
        <w:rPr>
          <w:sz w:val="24"/>
        </w:rPr>
        <w:t>laboratory</w:t>
      </w:r>
      <w:r w:rsidR="00484350">
        <w:rPr>
          <w:sz w:val="24"/>
        </w:rPr>
        <w:t xml:space="preserve"> </w:t>
      </w:r>
      <w:r>
        <w:rPr>
          <w:sz w:val="24"/>
        </w:rPr>
        <w:t>primer,</w:t>
      </w:r>
      <w:r w:rsidR="00484350">
        <w:rPr>
          <w:sz w:val="24"/>
        </w:rPr>
        <w:t xml:space="preserve"> </w:t>
      </w:r>
      <w:proofErr w:type="spellStart"/>
      <w:r>
        <w:rPr>
          <w:sz w:val="24"/>
        </w:rPr>
        <w:t>S.Poorna</w:t>
      </w:r>
      <w:proofErr w:type="spellEnd"/>
      <w:r w:rsidR="00484350">
        <w:rPr>
          <w:sz w:val="24"/>
        </w:rPr>
        <w:t xml:space="preserve"> </w:t>
      </w:r>
      <w:r>
        <w:rPr>
          <w:sz w:val="24"/>
        </w:rPr>
        <w:t>Chandra,</w:t>
      </w:r>
      <w:r w:rsidR="00484350">
        <w:rPr>
          <w:sz w:val="24"/>
        </w:rPr>
        <w:t xml:space="preserve"> </w:t>
      </w:r>
      <w:proofErr w:type="spellStart"/>
      <w:r>
        <w:rPr>
          <w:sz w:val="24"/>
        </w:rPr>
        <w:t>B.Sasikala</w:t>
      </w:r>
      <w:proofErr w:type="spellEnd"/>
      <w:r>
        <w:rPr>
          <w:sz w:val="24"/>
        </w:rPr>
        <w:t>,</w:t>
      </w:r>
      <w:r w:rsidR="00484350">
        <w:rPr>
          <w:sz w:val="24"/>
        </w:rPr>
        <w:t xml:space="preserve"> </w:t>
      </w:r>
      <w:proofErr w:type="spellStart"/>
      <w:r>
        <w:rPr>
          <w:sz w:val="24"/>
        </w:rPr>
        <w:t>S.Chand</w:t>
      </w:r>
      <w:proofErr w:type="spellEnd"/>
      <w:r w:rsidR="00484350">
        <w:rPr>
          <w:sz w:val="24"/>
        </w:rPr>
        <w:t xml:space="preserve"> </w:t>
      </w:r>
      <w:r>
        <w:rPr>
          <w:sz w:val="24"/>
        </w:rPr>
        <w:t>Technical Publication. ISBN 81-219-2459-6</w:t>
      </w:r>
    </w:p>
    <w:p w:rsidR="007B599A" w:rsidRDefault="00AE7316">
      <w:pPr>
        <w:pStyle w:val="ListParagraph"/>
        <w:numPr>
          <w:ilvl w:val="1"/>
          <w:numId w:val="6"/>
        </w:numPr>
        <w:tabs>
          <w:tab w:val="left" w:pos="1175"/>
        </w:tabs>
        <w:spacing w:line="360" w:lineRule="auto"/>
        <w:ind w:right="729"/>
        <w:rPr>
          <w:sz w:val="24"/>
        </w:rPr>
      </w:pPr>
      <w:r>
        <w:rPr>
          <w:sz w:val="24"/>
        </w:rPr>
        <w:t>Digital</w:t>
      </w:r>
      <w:r w:rsidR="00484350">
        <w:rPr>
          <w:sz w:val="24"/>
        </w:rPr>
        <w:t xml:space="preserve"> </w:t>
      </w:r>
      <w:r>
        <w:rPr>
          <w:sz w:val="24"/>
        </w:rPr>
        <w:t>Communications,</w:t>
      </w:r>
      <w:r w:rsidR="00484350">
        <w:rPr>
          <w:sz w:val="24"/>
        </w:rPr>
        <w:t xml:space="preserve"> </w:t>
      </w:r>
      <w:proofErr w:type="spellStart"/>
      <w:r>
        <w:rPr>
          <w:sz w:val="24"/>
        </w:rPr>
        <w:t>Dr.K.N.Hari</w:t>
      </w:r>
      <w:proofErr w:type="spellEnd"/>
      <w:r w:rsidR="00484350">
        <w:rPr>
          <w:sz w:val="24"/>
        </w:rPr>
        <w:t xml:space="preserve"> </w:t>
      </w:r>
      <w:proofErr w:type="spellStart"/>
      <w:r>
        <w:rPr>
          <w:sz w:val="24"/>
        </w:rPr>
        <w:t>Bhatand</w:t>
      </w:r>
      <w:proofErr w:type="spellEnd"/>
      <w:r w:rsidR="00484350">
        <w:rPr>
          <w:sz w:val="24"/>
        </w:rPr>
        <w:t xml:space="preserve"> </w:t>
      </w:r>
      <w:proofErr w:type="spellStart"/>
      <w:r>
        <w:rPr>
          <w:sz w:val="24"/>
        </w:rPr>
        <w:t>Dr.D.GaneshRao</w:t>
      </w:r>
      <w:proofErr w:type="spellEnd"/>
      <w:r>
        <w:rPr>
          <w:sz w:val="24"/>
        </w:rPr>
        <w:t>,</w:t>
      </w:r>
      <w:r w:rsidR="00484350">
        <w:rPr>
          <w:sz w:val="24"/>
        </w:rPr>
        <w:t xml:space="preserve"> </w:t>
      </w:r>
      <w:r>
        <w:rPr>
          <w:sz w:val="24"/>
        </w:rPr>
        <w:t>III</w:t>
      </w:r>
      <w:r w:rsidR="00484350">
        <w:rPr>
          <w:sz w:val="24"/>
        </w:rPr>
        <w:t xml:space="preserve"> </w:t>
      </w:r>
      <w:r>
        <w:rPr>
          <w:sz w:val="24"/>
        </w:rPr>
        <w:t>Edition, Sanguine Technical Publishers.</w:t>
      </w:r>
    </w:p>
    <w:p w:rsidR="007B599A" w:rsidRDefault="00F7204B">
      <w:pPr>
        <w:pStyle w:val="ListParagraph"/>
        <w:numPr>
          <w:ilvl w:val="1"/>
          <w:numId w:val="6"/>
        </w:numPr>
        <w:tabs>
          <w:tab w:val="left" w:pos="1174"/>
        </w:tabs>
        <w:ind w:left="1174" w:hanging="359"/>
        <w:rPr>
          <w:sz w:val="24"/>
        </w:rPr>
      </w:pPr>
      <w:hyperlink r:id="rId5">
        <w:r w:rsidR="00AE7316">
          <w:rPr>
            <w:color w:val="0462C1"/>
            <w:spacing w:val="-2"/>
            <w:sz w:val="24"/>
            <w:u w:val="single" w:color="0462C1"/>
          </w:rPr>
          <w:t>www.nptel.ac.in</w:t>
        </w:r>
      </w:hyperlink>
    </w:p>
    <w:p w:rsidR="007B599A" w:rsidRDefault="007B599A">
      <w:pPr>
        <w:pStyle w:val="BodyText"/>
        <w:ind w:left="0" w:firstLine="0"/>
      </w:pPr>
    </w:p>
    <w:p w:rsidR="007B599A" w:rsidRDefault="007B599A">
      <w:pPr>
        <w:pStyle w:val="BodyText"/>
        <w:spacing w:before="5"/>
        <w:ind w:left="0" w:firstLine="0"/>
      </w:pPr>
    </w:p>
    <w:p w:rsidR="00D16429" w:rsidRPr="00D16429" w:rsidRDefault="00D16429">
      <w:pPr>
        <w:pStyle w:val="BodyText"/>
        <w:spacing w:before="5"/>
        <w:ind w:left="0" w:firstLine="0"/>
        <w:rPr>
          <w:b/>
        </w:rPr>
      </w:pPr>
      <w:r w:rsidRPr="00D16429">
        <w:rPr>
          <w:b/>
        </w:rPr>
        <w:t xml:space="preserve">List of </w:t>
      </w:r>
      <w:proofErr w:type="gramStart"/>
      <w:r w:rsidRPr="00D16429">
        <w:rPr>
          <w:b/>
        </w:rPr>
        <w:t>Experiments :</w:t>
      </w:r>
      <w:proofErr w:type="gramEnd"/>
    </w:p>
    <w:p w:rsidR="007B599A" w:rsidRDefault="00AE7316">
      <w:pPr>
        <w:pStyle w:val="ListParagraph"/>
        <w:numPr>
          <w:ilvl w:val="0"/>
          <w:numId w:val="1"/>
        </w:numPr>
        <w:tabs>
          <w:tab w:val="left" w:pos="1235"/>
        </w:tabs>
        <w:spacing w:before="134" w:line="360" w:lineRule="auto"/>
        <w:ind w:right="725"/>
        <w:rPr>
          <w:sz w:val="24"/>
        </w:rPr>
      </w:pP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>an</w:t>
      </w:r>
      <w:r w:rsidR="00484350">
        <w:rPr>
          <w:sz w:val="24"/>
        </w:rPr>
        <w:t xml:space="preserve"> </w:t>
      </w:r>
      <w:r>
        <w:rPr>
          <w:sz w:val="24"/>
        </w:rPr>
        <w:t>AM</w:t>
      </w:r>
      <w:r w:rsidR="00484350">
        <w:rPr>
          <w:sz w:val="24"/>
        </w:rPr>
        <w:t xml:space="preserve"> </w:t>
      </w:r>
      <w:r>
        <w:rPr>
          <w:sz w:val="24"/>
        </w:rPr>
        <w:t>signal</w:t>
      </w:r>
      <w:r w:rsidR="00484350">
        <w:rPr>
          <w:sz w:val="24"/>
        </w:rPr>
        <w:t xml:space="preserve"> </w:t>
      </w:r>
      <w:r>
        <w:rPr>
          <w:sz w:val="24"/>
        </w:rPr>
        <w:t>through</w:t>
      </w:r>
      <w:r w:rsidR="00484350">
        <w:rPr>
          <w:sz w:val="24"/>
        </w:rPr>
        <w:t xml:space="preserve"> </w:t>
      </w:r>
      <w:r>
        <w:rPr>
          <w:sz w:val="24"/>
        </w:rPr>
        <w:t>a</w:t>
      </w:r>
      <w:r w:rsidR="00484350">
        <w:rPr>
          <w:sz w:val="24"/>
        </w:rPr>
        <w:t xml:space="preserve"> </w:t>
      </w:r>
      <w:r>
        <w:rPr>
          <w:sz w:val="24"/>
        </w:rPr>
        <w:t>CRO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find</w:t>
      </w:r>
      <w:r w:rsidR="00484350">
        <w:rPr>
          <w:sz w:val="24"/>
        </w:rPr>
        <w:t xml:space="preserve"> </w:t>
      </w:r>
      <w:r>
        <w:rPr>
          <w:sz w:val="24"/>
        </w:rPr>
        <w:t>out</w:t>
      </w:r>
      <w:r w:rsidR="00484350">
        <w:rPr>
          <w:sz w:val="24"/>
        </w:rPr>
        <w:t xml:space="preserve"> </w:t>
      </w:r>
      <w:r>
        <w:rPr>
          <w:sz w:val="24"/>
        </w:rPr>
        <w:t>the</w:t>
      </w:r>
      <w:r w:rsidR="00484350">
        <w:rPr>
          <w:sz w:val="24"/>
        </w:rPr>
        <w:t xml:space="preserve"> </w:t>
      </w:r>
      <w:r>
        <w:rPr>
          <w:sz w:val="24"/>
        </w:rPr>
        <w:t>modulation</w:t>
      </w:r>
      <w:r w:rsidR="00484350">
        <w:rPr>
          <w:sz w:val="24"/>
        </w:rPr>
        <w:t xml:space="preserve"> </w:t>
      </w:r>
      <w:r>
        <w:rPr>
          <w:sz w:val="24"/>
        </w:rPr>
        <w:t>index</w:t>
      </w:r>
      <w:r w:rsidR="00484350">
        <w:rPr>
          <w:sz w:val="24"/>
        </w:rPr>
        <w:t xml:space="preserve"> </w:t>
      </w:r>
      <w:r>
        <w:rPr>
          <w:sz w:val="24"/>
        </w:rPr>
        <w:t>using envelope method.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5"/>
        </w:tabs>
        <w:spacing w:before="1" w:line="360" w:lineRule="auto"/>
        <w:ind w:right="734"/>
        <w:rPr>
          <w:sz w:val="24"/>
        </w:rPr>
      </w:pPr>
      <w:r>
        <w:rPr>
          <w:sz w:val="24"/>
        </w:rPr>
        <w:t xml:space="preserve">Obtain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AM detected signal through a CRO using an AM detector and find out its</w:t>
      </w:r>
      <w:r w:rsidR="00484350">
        <w:rPr>
          <w:sz w:val="24"/>
        </w:rPr>
        <w:t xml:space="preserve"> </w:t>
      </w:r>
      <w:r>
        <w:rPr>
          <w:sz w:val="24"/>
        </w:rPr>
        <w:t>frequency and amplitude.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5"/>
        </w:tabs>
        <w:spacing w:line="360" w:lineRule="auto"/>
        <w:ind w:right="733"/>
        <w:rPr>
          <w:sz w:val="24"/>
        </w:rPr>
      </w:pPr>
      <w:r>
        <w:rPr>
          <w:sz w:val="24"/>
        </w:rPr>
        <w:t>Identify</w:t>
      </w:r>
      <w:r w:rsidR="00484350">
        <w:rPr>
          <w:sz w:val="24"/>
        </w:rPr>
        <w:t xml:space="preserve"> </w:t>
      </w:r>
      <w:r>
        <w:rPr>
          <w:sz w:val="24"/>
        </w:rPr>
        <w:t xml:space="preserve">the various sections of AM receiver and observe different types of inductors used in tuned circuits like </w:t>
      </w:r>
      <w:proofErr w:type="gramStart"/>
      <w:r>
        <w:rPr>
          <w:sz w:val="24"/>
        </w:rPr>
        <w:t>RF ,</w:t>
      </w:r>
      <w:proofErr w:type="gramEnd"/>
      <w:r>
        <w:rPr>
          <w:sz w:val="24"/>
        </w:rPr>
        <w:t xml:space="preserve"> IF and AF amplifiers.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5"/>
        </w:tabs>
        <w:spacing w:line="360" w:lineRule="auto"/>
        <w:ind w:right="736"/>
        <w:rPr>
          <w:sz w:val="24"/>
        </w:rPr>
      </w:pPr>
      <w:r>
        <w:rPr>
          <w:sz w:val="24"/>
        </w:rPr>
        <w:t xml:space="preserve">Identify the various sections of FM receiver and observe different types of inductors used in tuned circuits like </w:t>
      </w:r>
      <w:proofErr w:type="gramStart"/>
      <w:r>
        <w:rPr>
          <w:sz w:val="24"/>
        </w:rPr>
        <w:t>RF ,</w:t>
      </w:r>
      <w:proofErr w:type="gramEnd"/>
      <w:r>
        <w:rPr>
          <w:sz w:val="24"/>
        </w:rPr>
        <w:t xml:space="preserve"> IF and AF amplifiers.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ind w:left="1234" w:hanging="359"/>
        <w:rPr>
          <w:sz w:val="24"/>
        </w:rPr>
      </w:pP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>a</w:t>
      </w:r>
      <w:r w:rsidR="00484350">
        <w:rPr>
          <w:sz w:val="24"/>
        </w:rPr>
        <w:t xml:space="preserve">n </w:t>
      </w:r>
      <w:r>
        <w:rPr>
          <w:sz w:val="24"/>
        </w:rPr>
        <w:t>FM</w:t>
      </w:r>
      <w:r w:rsidR="00484350">
        <w:rPr>
          <w:sz w:val="24"/>
        </w:rPr>
        <w:t xml:space="preserve"> </w:t>
      </w:r>
      <w:r>
        <w:rPr>
          <w:sz w:val="24"/>
        </w:rPr>
        <w:t>signal through</w:t>
      </w:r>
      <w:r w:rsidR="00484350">
        <w:rPr>
          <w:sz w:val="24"/>
        </w:rPr>
        <w:t xml:space="preserve"> </w:t>
      </w:r>
      <w:r>
        <w:rPr>
          <w:sz w:val="24"/>
        </w:rPr>
        <w:t>CRO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find out</w:t>
      </w:r>
      <w:r w:rsidR="00484350">
        <w:rPr>
          <w:sz w:val="24"/>
        </w:rPr>
        <w:t xml:space="preserve"> </w:t>
      </w:r>
      <w:r>
        <w:rPr>
          <w:sz w:val="24"/>
        </w:rPr>
        <w:t>its</w:t>
      </w:r>
      <w:r w:rsidR="00484350">
        <w:rPr>
          <w:sz w:val="24"/>
        </w:rPr>
        <w:t xml:space="preserve"> </w:t>
      </w:r>
      <w:r>
        <w:rPr>
          <w:sz w:val="24"/>
        </w:rPr>
        <w:t xml:space="preserve">modulation </w:t>
      </w:r>
      <w:r>
        <w:rPr>
          <w:spacing w:val="-2"/>
          <w:sz w:val="24"/>
        </w:rPr>
        <w:t>index.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5"/>
        </w:tabs>
        <w:spacing w:before="137" w:line="360" w:lineRule="auto"/>
        <w:ind w:right="730"/>
        <w:rPr>
          <w:sz w:val="24"/>
        </w:rPr>
      </w:pPr>
      <w:r>
        <w:rPr>
          <w:sz w:val="24"/>
        </w:rPr>
        <w:t>Demodulate</w:t>
      </w:r>
      <w:r w:rsidR="00484350">
        <w:rPr>
          <w:sz w:val="24"/>
        </w:rPr>
        <w:t xml:space="preserve"> </w:t>
      </w:r>
      <w:r>
        <w:rPr>
          <w:sz w:val="24"/>
        </w:rPr>
        <w:t>F.M</w:t>
      </w:r>
      <w:r w:rsidR="00484350">
        <w:rPr>
          <w:sz w:val="24"/>
        </w:rPr>
        <w:t xml:space="preserve"> </w:t>
      </w:r>
      <w:r>
        <w:rPr>
          <w:sz w:val="24"/>
        </w:rPr>
        <w:t>signal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compare</w:t>
      </w:r>
      <w:r w:rsidR="00484350">
        <w:rPr>
          <w:sz w:val="24"/>
        </w:rPr>
        <w:t xml:space="preserve"> </w:t>
      </w:r>
      <w:r>
        <w:rPr>
          <w:sz w:val="24"/>
        </w:rPr>
        <w:t>the</w:t>
      </w:r>
      <w:r w:rsidR="00484350">
        <w:rPr>
          <w:sz w:val="24"/>
        </w:rPr>
        <w:t xml:space="preserve"> </w:t>
      </w:r>
      <w:r>
        <w:rPr>
          <w:sz w:val="24"/>
        </w:rPr>
        <w:t>output</w:t>
      </w:r>
      <w:r w:rsidR="00484350">
        <w:rPr>
          <w:sz w:val="24"/>
        </w:rPr>
        <w:t xml:space="preserve"> </w:t>
      </w:r>
      <w:r>
        <w:rPr>
          <w:sz w:val="24"/>
        </w:rPr>
        <w:t>signal</w:t>
      </w:r>
      <w:r w:rsidR="00484350">
        <w:rPr>
          <w:sz w:val="24"/>
        </w:rPr>
        <w:t xml:space="preserve"> </w:t>
      </w:r>
      <w:r>
        <w:rPr>
          <w:sz w:val="24"/>
        </w:rPr>
        <w:t>with</w:t>
      </w:r>
      <w:r w:rsidR="00484350">
        <w:rPr>
          <w:sz w:val="24"/>
        </w:rPr>
        <w:t xml:space="preserve"> </w:t>
      </w:r>
      <w:r>
        <w:rPr>
          <w:sz w:val="24"/>
        </w:rPr>
        <w:t>original</w:t>
      </w:r>
      <w:r w:rsidR="00484350">
        <w:rPr>
          <w:sz w:val="24"/>
        </w:rPr>
        <w:t xml:space="preserve"> </w:t>
      </w:r>
      <w:r>
        <w:rPr>
          <w:sz w:val="24"/>
        </w:rPr>
        <w:t>modulating signal using a CRO.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ind w:left="1234" w:hanging="359"/>
        <w:rPr>
          <w:sz w:val="24"/>
        </w:rPr>
      </w:pPr>
      <w:r>
        <w:rPr>
          <w:sz w:val="24"/>
        </w:rPr>
        <w:t>Verify</w:t>
      </w:r>
      <w:r w:rsidR="00484350">
        <w:rPr>
          <w:sz w:val="24"/>
        </w:rPr>
        <w:t xml:space="preserve"> </w:t>
      </w:r>
      <w:proofErr w:type="spellStart"/>
      <w:r>
        <w:rPr>
          <w:sz w:val="24"/>
        </w:rPr>
        <w:t>SamplingTheorem</w:t>
      </w:r>
      <w:proofErr w:type="spellEnd"/>
      <w:r>
        <w:rPr>
          <w:sz w:val="24"/>
        </w:rPr>
        <w:t xml:space="preserve"> and 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on </w:t>
      </w:r>
      <w:r>
        <w:rPr>
          <w:spacing w:val="-4"/>
          <w:sz w:val="24"/>
        </w:rPr>
        <w:t>CRO?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40"/>
        <w:ind w:left="1234" w:hanging="359"/>
        <w:rPr>
          <w:sz w:val="24"/>
        </w:rPr>
      </w:pPr>
      <w:r>
        <w:rPr>
          <w:sz w:val="24"/>
        </w:rPr>
        <w:t>Generate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Demodulate</w:t>
      </w:r>
      <w:r w:rsidR="00484350">
        <w:rPr>
          <w:sz w:val="24"/>
        </w:rPr>
        <w:t xml:space="preserve"> </w:t>
      </w:r>
      <w:r>
        <w:rPr>
          <w:sz w:val="24"/>
        </w:rPr>
        <w:t>PAM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7"/>
        <w:ind w:left="1234" w:hanging="359"/>
        <w:rPr>
          <w:sz w:val="24"/>
        </w:rPr>
      </w:pPr>
      <w:r>
        <w:rPr>
          <w:sz w:val="24"/>
        </w:rPr>
        <w:t>Generate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Demodulate</w:t>
      </w:r>
      <w:r w:rsidR="00484350">
        <w:rPr>
          <w:sz w:val="24"/>
        </w:rPr>
        <w:t xml:space="preserve"> </w:t>
      </w:r>
      <w:r>
        <w:rPr>
          <w:sz w:val="24"/>
        </w:rPr>
        <w:t>PPM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9"/>
        <w:ind w:left="1234" w:hanging="359"/>
        <w:rPr>
          <w:sz w:val="24"/>
        </w:rPr>
      </w:pPr>
      <w:r>
        <w:rPr>
          <w:sz w:val="24"/>
        </w:rPr>
        <w:t>Generate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Demodulate</w:t>
      </w:r>
      <w:r w:rsidR="00484350">
        <w:rPr>
          <w:sz w:val="24"/>
        </w:rPr>
        <w:t xml:space="preserve"> </w:t>
      </w:r>
      <w:r>
        <w:rPr>
          <w:sz w:val="24"/>
        </w:rPr>
        <w:t>PWM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7"/>
        <w:ind w:left="1234" w:hanging="359"/>
        <w:rPr>
          <w:sz w:val="24"/>
        </w:rPr>
      </w:pPr>
      <w:r>
        <w:rPr>
          <w:sz w:val="24"/>
        </w:rPr>
        <w:t>Generate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Demodulate</w:t>
      </w:r>
      <w:r w:rsidR="00484350">
        <w:rPr>
          <w:sz w:val="24"/>
        </w:rPr>
        <w:t xml:space="preserve"> </w:t>
      </w:r>
      <w:r>
        <w:rPr>
          <w:sz w:val="24"/>
        </w:rPr>
        <w:t>PCM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9"/>
        <w:ind w:left="1234" w:hanging="359"/>
        <w:rPr>
          <w:sz w:val="24"/>
        </w:rPr>
      </w:pPr>
      <w:r>
        <w:rPr>
          <w:sz w:val="24"/>
        </w:rPr>
        <w:t>Generate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Demodulate</w:t>
      </w:r>
      <w:r w:rsidR="00484350">
        <w:rPr>
          <w:sz w:val="24"/>
        </w:rPr>
        <w:t xml:space="preserve"> </w:t>
      </w:r>
      <w:r>
        <w:rPr>
          <w:sz w:val="24"/>
        </w:rPr>
        <w:t>Delta</w:t>
      </w:r>
      <w:r w:rsidR="00484350">
        <w:rPr>
          <w:sz w:val="24"/>
        </w:rPr>
        <w:t xml:space="preserve"> </w:t>
      </w:r>
      <w:r>
        <w:rPr>
          <w:sz w:val="24"/>
        </w:rPr>
        <w:t>Modulation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the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7"/>
        <w:ind w:left="1234" w:hanging="359"/>
        <w:rPr>
          <w:sz w:val="24"/>
        </w:rPr>
      </w:pPr>
      <w:r>
        <w:rPr>
          <w:sz w:val="24"/>
        </w:rPr>
        <w:t>Verify</w:t>
      </w:r>
      <w:r w:rsidR="00484350">
        <w:rPr>
          <w:sz w:val="24"/>
        </w:rPr>
        <w:t xml:space="preserve"> </w:t>
      </w:r>
      <w:r>
        <w:rPr>
          <w:sz w:val="24"/>
        </w:rPr>
        <w:t>2-channel TDM and observe</w:t>
      </w:r>
      <w:r w:rsidR="00484350">
        <w:rPr>
          <w:sz w:val="24"/>
        </w:rPr>
        <w:t xml:space="preserve"> </w:t>
      </w:r>
      <w:r>
        <w:rPr>
          <w:sz w:val="24"/>
        </w:rPr>
        <w:t xml:space="preserve">input/output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9"/>
        <w:ind w:left="1234" w:hanging="359"/>
        <w:rPr>
          <w:sz w:val="24"/>
        </w:rPr>
      </w:pPr>
      <w:r>
        <w:rPr>
          <w:sz w:val="24"/>
        </w:rPr>
        <w:t>Verify</w:t>
      </w:r>
      <w:r w:rsidR="00484350">
        <w:rPr>
          <w:sz w:val="24"/>
        </w:rPr>
        <w:t xml:space="preserve"> </w:t>
      </w:r>
      <w:r>
        <w:rPr>
          <w:sz w:val="24"/>
        </w:rPr>
        <w:t>FDM</w:t>
      </w:r>
      <w:r w:rsidR="00484350">
        <w:rPr>
          <w:sz w:val="24"/>
        </w:rPr>
        <w:t xml:space="preserve"> </w:t>
      </w:r>
      <w:r>
        <w:rPr>
          <w:sz w:val="24"/>
        </w:rPr>
        <w:t>and observe</w:t>
      </w:r>
      <w:r w:rsidR="00484350">
        <w:rPr>
          <w:sz w:val="24"/>
        </w:rPr>
        <w:t xml:space="preserve"> </w:t>
      </w:r>
      <w:r>
        <w:rPr>
          <w:sz w:val="24"/>
        </w:rPr>
        <w:t>input/output</w:t>
      </w:r>
      <w:r w:rsidR="00484350">
        <w:rPr>
          <w:sz w:val="24"/>
        </w:rPr>
        <w:t xml:space="preserve"> </w:t>
      </w:r>
      <w:r>
        <w:rPr>
          <w:spacing w:val="-2"/>
          <w:sz w:val="24"/>
        </w:rPr>
        <w:t>waveforms?</w:t>
      </w:r>
    </w:p>
    <w:p w:rsidR="007B599A" w:rsidRDefault="00AE7316">
      <w:pPr>
        <w:pStyle w:val="ListParagraph"/>
        <w:numPr>
          <w:ilvl w:val="0"/>
          <w:numId w:val="1"/>
        </w:numPr>
        <w:tabs>
          <w:tab w:val="left" w:pos="1234"/>
        </w:tabs>
        <w:spacing w:before="137"/>
        <w:ind w:left="1234" w:hanging="359"/>
        <w:rPr>
          <w:sz w:val="24"/>
        </w:rPr>
      </w:pPr>
      <w:r>
        <w:rPr>
          <w:sz w:val="24"/>
        </w:rPr>
        <w:t>Generate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demodulate ASK</w:t>
      </w:r>
      <w:r w:rsidR="00484350">
        <w:rPr>
          <w:sz w:val="24"/>
        </w:rPr>
        <w:t xml:space="preserve"> </w:t>
      </w:r>
      <w:r>
        <w:rPr>
          <w:sz w:val="24"/>
        </w:rPr>
        <w:t>signal</w:t>
      </w:r>
      <w:r w:rsidR="00484350">
        <w:rPr>
          <w:sz w:val="24"/>
        </w:rPr>
        <w:t xml:space="preserve"> </w:t>
      </w:r>
      <w:r>
        <w:rPr>
          <w:sz w:val="24"/>
        </w:rPr>
        <w:t>and</w:t>
      </w:r>
      <w:r w:rsidR="00484350">
        <w:rPr>
          <w:sz w:val="24"/>
        </w:rPr>
        <w:t xml:space="preserve"> </w:t>
      </w:r>
      <w:r>
        <w:rPr>
          <w:sz w:val="24"/>
        </w:rPr>
        <w:t>observe</w:t>
      </w:r>
      <w:r w:rsidR="00484350">
        <w:rPr>
          <w:sz w:val="24"/>
        </w:rPr>
        <w:t xml:space="preserve"> </w:t>
      </w:r>
      <w:r>
        <w:rPr>
          <w:sz w:val="24"/>
        </w:rPr>
        <w:t>input/output</w:t>
      </w:r>
      <w:r w:rsidR="00484350">
        <w:rPr>
          <w:sz w:val="24"/>
        </w:rPr>
        <w:t xml:space="preserve"> </w:t>
      </w:r>
      <w:r>
        <w:rPr>
          <w:spacing w:val="-2"/>
          <w:sz w:val="24"/>
        </w:rPr>
        <w:t>waveforms?</w:t>
      </w:r>
    </w:p>
    <w:sectPr w:rsidR="007B599A" w:rsidSect="00F7204B">
      <w:pgSz w:w="11910" w:h="16840"/>
      <w:pgMar w:top="1360" w:right="708" w:bottom="280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C5BD9"/>
    <w:multiLevelType w:val="hybridMultilevel"/>
    <w:tmpl w:val="9D94C020"/>
    <w:lvl w:ilvl="0" w:tplc="4300C860">
      <w:start w:val="7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82F2EDBA">
      <w:numFmt w:val="bullet"/>
      <w:lvlText w:val="•"/>
      <w:lvlJc w:val="left"/>
      <w:pPr>
        <w:ind w:left="2172" w:hanging="360"/>
      </w:pPr>
      <w:rPr>
        <w:rFonts w:hint="default"/>
        <w:lang w:val="en-US" w:eastAsia="en-US" w:bidi="ar-SA"/>
      </w:rPr>
    </w:lvl>
    <w:lvl w:ilvl="2" w:tplc="98EE558E">
      <w:numFmt w:val="bullet"/>
      <w:lvlText w:val="•"/>
      <w:lvlJc w:val="left"/>
      <w:pPr>
        <w:ind w:left="3065" w:hanging="360"/>
      </w:pPr>
      <w:rPr>
        <w:rFonts w:hint="default"/>
        <w:lang w:val="en-US" w:eastAsia="en-US" w:bidi="ar-SA"/>
      </w:rPr>
    </w:lvl>
    <w:lvl w:ilvl="3" w:tplc="B3622ED8">
      <w:numFmt w:val="bullet"/>
      <w:lvlText w:val="•"/>
      <w:lvlJc w:val="left"/>
      <w:pPr>
        <w:ind w:left="3957" w:hanging="360"/>
      </w:pPr>
      <w:rPr>
        <w:rFonts w:hint="default"/>
        <w:lang w:val="en-US" w:eastAsia="en-US" w:bidi="ar-SA"/>
      </w:rPr>
    </w:lvl>
    <w:lvl w:ilvl="4" w:tplc="5C940424">
      <w:numFmt w:val="bullet"/>
      <w:lvlText w:val="•"/>
      <w:lvlJc w:val="left"/>
      <w:pPr>
        <w:ind w:left="4850" w:hanging="360"/>
      </w:pPr>
      <w:rPr>
        <w:rFonts w:hint="default"/>
        <w:lang w:val="en-US" w:eastAsia="en-US" w:bidi="ar-SA"/>
      </w:rPr>
    </w:lvl>
    <w:lvl w:ilvl="5" w:tplc="2D4E7CD8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6" w:tplc="E708A420">
      <w:numFmt w:val="bullet"/>
      <w:lvlText w:val="•"/>
      <w:lvlJc w:val="left"/>
      <w:pPr>
        <w:ind w:left="6635" w:hanging="360"/>
      </w:pPr>
      <w:rPr>
        <w:rFonts w:hint="default"/>
        <w:lang w:val="en-US" w:eastAsia="en-US" w:bidi="ar-SA"/>
      </w:rPr>
    </w:lvl>
    <w:lvl w:ilvl="7" w:tplc="0D4EE992">
      <w:numFmt w:val="bullet"/>
      <w:lvlText w:val="•"/>
      <w:lvlJc w:val="left"/>
      <w:pPr>
        <w:ind w:left="7528" w:hanging="360"/>
      </w:pPr>
      <w:rPr>
        <w:rFonts w:hint="default"/>
        <w:lang w:val="en-US" w:eastAsia="en-US" w:bidi="ar-SA"/>
      </w:rPr>
    </w:lvl>
    <w:lvl w:ilvl="8" w:tplc="4AE49404">
      <w:numFmt w:val="bullet"/>
      <w:lvlText w:val="•"/>
      <w:lvlJc w:val="left"/>
      <w:pPr>
        <w:ind w:left="8421" w:hanging="360"/>
      </w:pPr>
      <w:rPr>
        <w:rFonts w:hint="default"/>
        <w:lang w:val="en-US" w:eastAsia="en-US" w:bidi="ar-SA"/>
      </w:rPr>
    </w:lvl>
  </w:abstractNum>
  <w:abstractNum w:abstractNumId="1">
    <w:nsid w:val="22F13144"/>
    <w:multiLevelType w:val="hybridMultilevel"/>
    <w:tmpl w:val="98EC2E78"/>
    <w:lvl w:ilvl="0" w:tplc="277C337E">
      <w:start w:val="1"/>
      <w:numFmt w:val="decimal"/>
      <w:lvlText w:val="%1."/>
      <w:lvlJc w:val="left"/>
      <w:pPr>
        <w:ind w:left="12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D5E291C">
      <w:numFmt w:val="bullet"/>
      <w:lvlText w:val="•"/>
      <w:lvlJc w:val="left"/>
      <w:pPr>
        <w:ind w:left="2136" w:hanging="360"/>
      </w:pPr>
      <w:rPr>
        <w:rFonts w:hint="default"/>
        <w:lang w:val="en-US" w:eastAsia="en-US" w:bidi="ar-SA"/>
      </w:rPr>
    </w:lvl>
    <w:lvl w:ilvl="2" w:tplc="8DF6BE6C">
      <w:numFmt w:val="bullet"/>
      <w:lvlText w:val="•"/>
      <w:lvlJc w:val="left"/>
      <w:pPr>
        <w:ind w:left="3033" w:hanging="360"/>
      </w:pPr>
      <w:rPr>
        <w:rFonts w:hint="default"/>
        <w:lang w:val="en-US" w:eastAsia="en-US" w:bidi="ar-SA"/>
      </w:rPr>
    </w:lvl>
    <w:lvl w:ilvl="3" w:tplc="D946FD4A">
      <w:numFmt w:val="bullet"/>
      <w:lvlText w:val="•"/>
      <w:lvlJc w:val="left"/>
      <w:pPr>
        <w:ind w:left="3929" w:hanging="360"/>
      </w:pPr>
      <w:rPr>
        <w:rFonts w:hint="default"/>
        <w:lang w:val="en-US" w:eastAsia="en-US" w:bidi="ar-SA"/>
      </w:rPr>
    </w:lvl>
    <w:lvl w:ilvl="4" w:tplc="8E9A35F0">
      <w:numFmt w:val="bullet"/>
      <w:lvlText w:val="•"/>
      <w:lvlJc w:val="left"/>
      <w:pPr>
        <w:ind w:left="4826" w:hanging="360"/>
      </w:pPr>
      <w:rPr>
        <w:rFonts w:hint="default"/>
        <w:lang w:val="en-US" w:eastAsia="en-US" w:bidi="ar-SA"/>
      </w:rPr>
    </w:lvl>
    <w:lvl w:ilvl="5" w:tplc="A538EDFE">
      <w:numFmt w:val="bullet"/>
      <w:lvlText w:val="•"/>
      <w:lvlJc w:val="left"/>
      <w:pPr>
        <w:ind w:left="5723" w:hanging="360"/>
      </w:pPr>
      <w:rPr>
        <w:rFonts w:hint="default"/>
        <w:lang w:val="en-US" w:eastAsia="en-US" w:bidi="ar-SA"/>
      </w:rPr>
    </w:lvl>
    <w:lvl w:ilvl="6" w:tplc="AFC2431E">
      <w:numFmt w:val="bullet"/>
      <w:lvlText w:val="•"/>
      <w:lvlJc w:val="left"/>
      <w:pPr>
        <w:ind w:left="6619" w:hanging="360"/>
      </w:pPr>
      <w:rPr>
        <w:rFonts w:hint="default"/>
        <w:lang w:val="en-US" w:eastAsia="en-US" w:bidi="ar-SA"/>
      </w:rPr>
    </w:lvl>
    <w:lvl w:ilvl="7" w:tplc="2A24F5A2">
      <w:numFmt w:val="bullet"/>
      <w:lvlText w:val="•"/>
      <w:lvlJc w:val="left"/>
      <w:pPr>
        <w:ind w:left="7516" w:hanging="360"/>
      </w:pPr>
      <w:rPr>
        <w:rFonts w:hint="default"/>
        <w:lang w:val="en-US" w:eastAsia="en-US" w:bidi="ar-SA"/>
      </w:rPr>
    </w:lvl>
    <w:lvl w:ilvl="8" w:tplc="07DE4A6A">
      <w:numFmt w:val="bullet"/>
      <w:lvlText w:val="•"/>
      <w:lvlJc w:val="left"/>
      <w:pPr>
        <w:ind w:left="8413" w:hanging="360"/>
      </w:pPr>
      <w:rPr>
        <w:rFonts w:hint="default"/>
        <w:lang w:val="en-US" w:eastAsia="en-US" w:bidi="ar-SA"/>
      </w:rPr>
    </w:lvl>
  </w:abstractNum>
  <w:abstractNum w:abstractNumId="2">
    <w:nsid w:val="24754AC3"/>
    <w:multiLevelType w:val="hybridMultilevel"/>
    <w:tmpl w:val="CAB04434"/>
    <w:lvl w:ilvl="0" w:tplc="1390C194">
      <w:start w:val="1"/>
      <w:numFmt w:val="lowerLetter"/>
      <w:lvlText w:val="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">
    <w:nsid w:val="2C625B9E"/>
    <w:multiLevelType w:val="hybridMultilevel"/>
    <w:tmpl w:val="ECAE731A"/>
    <w:lvl w:ilvl="0" w:tplc="19F2A848">
      <w:start w:val="1"/>
      <w:numFmt w:val="upperRoman"/>
      <w:lvlText w:val="%1."/>
      <w:lvlJc w:val="left"/>
      <w:pPr>
        <w:ind w:left="928" w:hanging="514"/>
        <w:jc w:val="right"/>
      </w:pPr>
      <w:rPr>
        <w:rFonts w:hint="default"/>
        <w:spacing w:val="0"/>
        <w:w w:val="100"/>
        <w:lang w:val="en-US" w:eastAsia="en-US" w:bidi="ar-SA"/>
      </w:rPr>
    </w:lvl>
    <w:lvl w:ilvl="1" w:tplc="7C380722">
      <w:start w:val="1"/>
      <w:numFmt w:val="decimal"/>
      <w:lvlText w:val="%2."/>
      <w:lvlJc w:val="left"/>
      <w:pPr>
        <w:ind w:left="117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22C6EA0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9012A0FE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C4CA3550">
      <w:numFmt w:val="bullet"/>
      <w:lvlText w:val="•"/>
      <w:lvlJc w:val="left"/>
      <w:pPr>
        <w:ind w:left="4188" w:hanging="360"/>
      </w:pPr>
      <w:rPr>
        <w:rFonts w:hint="default"/>
        <w:lang w:val="en-US" w:eastAsia="en-US" w:bidi="ar-SA"/>
      </w:rPr>
    </w:lvl>
    <w:lvl w:ilvl="5" w:tplc="969AFAEE">
      <w:numFmt w:val="bullet"/>
      <w:lvlText w:val="•"/>
      <w:lvlJc w:val="left"/>
      <w:pPr>
        <w:ind w:left="5191" w:hanging="360"/>
      </w:pPr>
      <w:rPr>
        <w:rFonts w:hint="default"/>
        <w:lang w:val="en-US" w:eastAsia="en-US" w:bidi="ar-SA"/>
      </w:rPr>
    </w:lvl>
    <w:lvl w:ilvl="6" w:tplc="2800DFBC">
      <w:numFmt w:val="bullet"/>
      <w:lvlText w:val="•"/>
      <w:lvlJc w:val="left"/>
      <w:pPr>
        <w:ind w:left="6194" w:hanging="360"/>
      </w:pPr>
      <w:rPr>
        <w:rFonts w:hint="default"/>
        <w:lang w:val="en-US" w:eastAsia="en-US" w:bidi="ar-SA"/>
      </w:rPr>
    </w:lvl>
    <w:lvl w:ilvl="7" w:tplc="E76A8C06">
      <w:numFmt w:val="bullet"/>
      <w:lvlText w:val="•"/>
      <w:lvlJc w:val="left"/>
      <w:pPr>
        <w:ind w:left="7197" w:hanging="360"/>
      </w:pPr>
      <w:rPr>
        <w:rFonts w:hint="default"/>
        <w:lang w:val="en-US" w:eastAsia="en-US" w:bidi="ar-SA"/>
      </w:rPr>
    </w:lvl>
    <w:lvl w:ilvl="8" w:tplc="2A94E92C">
      <w:numFmt w:val="bullet"/>
      <w:lvlText w:val="•"/>
      <w:lvlJc w:val="left"/>
      <w:pPr>
        <w:ind w:left="8200" w:hanging="360"/>
      </w:pPr>
      <w:rPr>
        <w:rFonts w:hint="default"/>
        <w:lang w:val="en-US" w:eastAsia="en-US" w:bidi="ar-SA"/>
      </w:rPr>
    </w:lvl>
  </w:abstractNum>
  <w:abstractNum w:abstractNumId="4">
    <w:nsid w:val="34D80779"/>
    <w:multiLevelType w:val="hybridMultilevel"/>
    <w:tmpl w:val="CAC0CF24"/>
    <w:lvl w:ilvl="0" w:tplc="555C29F0">
      <w:start w:val="6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4B50"/>
    <w:multiLevelType w:val="hybridMultilevel"/>
    <w:tmpl w:val="0AE42C00"/>
    <w:lvl w:ilvl="0" w:tplc="47DAC48C">
      <w:start w:val="1"/>
      <w:numFmt w:val="lowerLetter"/>
      <w:lvlText w:val="%1)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C67C26D0">
      <w:numFmt w:val="bullet"/>
      <w:lvlText w:val="•"/>
      <w:lvlJc w:val="left"/>
      <w:pPr>
        <w:ind w:left="2172" w:hanging="360"/>
      </w:pPr>
      <w:rPr>
        <w:rFonts w:hint="default"/>
        <w:lang w:val="en-US" w:eastAsia="en-US" w:bidi="ar-SA"/>
      </w:rPr>
    </w:lvl>
    <w:lvl w:ilvl="2" w:tplc="632ABE04">
      <w:numFmt w:val="bullet"/>
      <w:lvlText w:val="•"/>
      <w:lvlJc w:val="left"/>
      <w:pPr>
        <w:ind w:left="3065" w:hanging="360"/>
      </w:pPr>
      <w:rPr>
        <w:rFonts w:hint="default"/>
        <w:lang w:val="en-US" w:eastAsia="en-US" w:bidi="ar-SA"/>
      </w:rPr>
    </w:lvl>
    <w:lvl w:ilvl="3" w:tplc="2E8631AA">
      <w:numFmt w:val="bullet"/>
      <w:lvlText w:val="•"/>
      <w:lvlJc w:val="left"/>
      <w:pPr>
        <w:ind w:left="3957" w:hanging="360"/>
      </w:pPr>
      <w:rPr>
        <w:rFonts w:hint="default"/>
        <w:lang w:val="en-US" w:eastAsia="en-US" w:bidi="ar-SA"/>
      </w:rPr>
    </w:lvl>
    <w:lvl w:ilvl="4" w:tplc="A37C4A5A">
      <w:numFmt w:val="bullet"/>
      <w:lvlText w:val="•"/>
      <w:lvlJc w:val="left"/>
      <w:pPr>
        <w:ind w:left="4850" w:hanging="360"/>
      </w:pPr>
      <w:rPr>
        <w:rFonts w:hint="default"/>
        <w:lang w:val="en-US" w:eastAsia="en-US" w:bidi="ar-SA"/>
      </w:rPr>
    </w:lvl>
    <w:lvl w:ilvl="5" w:tplc="E4C88278">
      <w:numFmt w:val="bullet"/>
      <w:lvlText w:val="•"/>
      <w:lvlJc w:val="left"/>
      <w:pPr>
        <w:ind w:left="5743" w:hanging="360"/>
      </w:pPr>
      <w:rPr>
        <w:rFonts w:hint="default"/>
        <w:lang w:val="en-US" w:eastAsia="en-US" w:bidi="ar-SA"/>
      </w:rPr>
    </w:lvl>
    <w:lvl w:ilvl="6" w:tplc="C1FC693C">
      <w:numFmt w:val="bullet"/>
      <w:lvlText w:val="•"/>
      <w:lvlJc w:val="left"/>
      <w:pPr>
        <w:ind w:left="6635" w:hanging="360"/>
      </w:pPr>
      <w:rPr>
        <w:rFonts w:hint="default"/>
        <w:lang w:val="en-US" w:eastAsia="en-US" w:bidi="ar-SA"/>
      </w:rPr>
    </w:lvl>
    <w:lvl w:ilvl="7" w:tplc="9CEC8990">
      <w:numFmt w:val="bullet"/>
      <w:lvlText w:val="•"/>
      <w:lvlJc w:val="left"/>
      <w:pPr>
        <w:ind w:left="7528" w:hanging="360"/>
      </w:pPr>
      <w:rPr>
        <w:rFonts w:hint="default"/>
        <w:lang w:val="en-US" w:eastAsia="en-US" w:bidi="ar-SA"/>
      </w:rPr>
    </w:lvl>
    <w:lvl w:ilvl="8" w:tplc="EC785B24">
      <w:numFmt w:val="bullet"/>
      <w:lvlText w:val="•"/>
      <w:lvlJc w:val="left"/>
      <w:pPr>
        <w:ind w:left="8421" w:hanging="360"/>
      </w:pPr>
      <w:rPr>
        <w:rFonts w:hint="default"/>
        <w:lang w:val="en-US" w:eastAsia="en-US" w:bidi="ar-SA"/>
      </w:rPr>
    </w:lvl>
  </w:abstractNum>
  <w:abstractNum w:abstractNumId="6">
    <w:nsid w:val="75FC236F"/>
    <w:multiLevelType w:val="hybridMultilevel"/>
    <w:tmpl w:val="035C33AA"/>
    <w:lvl w:ilvl="0" w:tplc="6DE2D670">
      <w:start w:val="3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D3A5EDC">
      <w:start w:val="1"/>
      <w:numFmt w:val="lowerLetter"/>
      <w:lvlText w:val="%2)"/>
      <w:lvlJc w:val="left"/>
      <w:pPr>
        <w:ind w:left="16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7BDAE7A6">
      <w:numFmt w:val="bullet"/>
      <w:lvlText w:val="•"/>
      <w:lvlJc w:val="left"/>
      <w:pPr>
        <w:ind w:left="2591" w:hanging="360"/>
      </w:pPr>
      <w:rPr>
        <w:rFonts w:hint="default"/>
        <w:lang w:val="en-US" w:eastAsia="en-US" w:bidi="ar-SA"/>
      </w:rPr>
    </w:lvl>
    <w:lvl w:ilvl="3" w:tplc="4FF00FAC">
      <w:numFmt w:val="bullet"/>
      <w:lvlText w:val="•"/>
      <w:lvlJc w:val="left"/>
      <w:pPr>
        <w:ind w:left="3543" w:hanging="360"/>
      </w:pPr>
      <w:rPr>
        <w:rFonts w:hint="default"/>
        <w:lang w:val="en-US" w:eastAsia="en-US" w:bidi="ar-SA"/>
      </w:rPr>
    </w:lvl>
    <w:lvl w:ilvl="4" w:tplc="76AADDCA">
      <w:numFmt w:val="bullet"/>
      <w:lvlText w:val="•"/>
      <w:lvlJc w:val="left"/>
      <w:pPr>
        <w:ind w:left="4495" w:hanging="360"/>
      </w:pPr>
      <w:rPr>
        <w:rFonts w:hint="default"/>
        <w:lang w:val="en-US" w:eastAsia="en-US" w:bidi="ar-SA"/>
      </w:rPr>
    </w:lvl>
    <w:lvl w:ilvl="5" w:tplc="32CC3CDE">
      <w:numFmt w:val="bullet"/>
      <w:lvlText w:val="•"/>
      <w:lvlJc w:val="left"/>
      <w:pPr>
        <w:ind w:left="5447" w:hanging="360"/>
      </w:pPr>
      <w:rPr>
        <w:rFonts w:hint="default"/>
        <w:lang w:val="en-US" w:eastAsia="en-US" w:bidi="ar-SA"/>
      </w:rPr>
    </w:lvl>
    <w:lvl w:ilvl="6" w:tplc="93DAA980">
      <w:numFmt w:val="bullet"/>
      <w:lvlText w:val="•"/>
      <w:lvlJc w:val="left"/>
      <w:pPr>
        <w:ind w:left="6399" w:hanging="360"/>
      </w:pPr>
      <w:rPr>
        <w:rFonts w:hint="default"/>
        <w:lang w:val="en-US" w:eastAsia="en-US" w:bidi="ar-SA"/>
      </w:rPr>
    </w:lvl>
    <w:lvl w:ilvl="7" w:tplc="25EC2788">
      <w:numFmt w:val="bullet"/>
      <w:lvlText w:val="•"/>
      <w:lvlJc w:val="left"/>
      <w:pPr>
        <w:ind w:left="7350" w:hanging="360"/>
      </w:pPr>
      <w:rPr>
        <w:rFonts w:hint="default"/>
        <w:lang w:val="en-US" w:eastAsia="en-US" w:bidi="ar-SA"/>
      </w:rPr>
    </w:lvl>
    <w:lvl w:ilvl="8" w:tplc="187A85B8">
      <w:numFmt w:val="bullet"/>
      <w:lvlText w:val="•"/>
      <w:lvlJc w:val="left"/>
      <w:pPr>
        <w:ind w:left="8302" w:hanging="360"/>
      </w:pPr>
      <w:rPr>
        <w:rFonts w:hint="default"/>
        <w:lang w:val="en-US" w:eastAsia="en-US" w:bidi="ar-SA"/>
      </w:rPr>
    </w:lvl>
  </w:abstractNum>
  <w:abstractNum w:abstractNumId="7">
    <w:nsid w:val="7E27662C"/>
    <w:multiLevelType w:val="hybridMultilevel"/>
    <w:tmpl w:val="C93A2FF6"/>
    <w:lvl w:ilvl="0" w:tplc="378A23B2">
      <w:start w:val="1"/>
      <w:numFmt w:val="decimal"/>
      <w:lvlText w:val="%1."/>
      <w:lvlJc w:val="left"/>
      <w:pPr>
        <w:ind w:left="110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83C07F4">
      <w:start w:val="1"/>
      <w:numFmt w:val="lowerLetter"/>
      <w:lvlText w:val="%2)"/>
      <w:lvlJc w:val="left"/>
      <w:pPr>
        <w:ind w:left="12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7D1AEBB8">
      <w:start w:val="1"/>
      <w:numFmt w:val="lowerRoman"/>
      <w:lvlText w:val="%3."/>
      <w:lvlJc w:val="left"/>
      <w:pPr>
        <w:ind w:left="1528" w:hanging="4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 w:tplc="9C640E50">
      <w:numFmt w:val="bullet"/>
      <w:lvlText w:val="•"/>
      <w:lvlJc w:val="left"/>
      <w:pPr>
        <w:ind w:left="2605" w:hanging="488"/>
      </w:pPr>
      <w:rPr>
        <w:rFonts w:hint="default"/>
        <w:lang w:val="en-US" w:eastAsia="en-US" w:bidi="ar-SA"/>
      </w:rPr>
    </w:lvl>
    <w:lvl w:ilvl="4" w:tplc="88827E04">
      <w:numFmt w:val="bullet"/>
      <w:lvlText w:val="•"/>
      <w:lvlJc w:val="left"/>
      <w:pPr>
        <w:ind w:left="3691" w:hanging="488"/>
      </w:pPr>
      <w:rPr>
        <w:rFonts w:hint="default"/>
        <w:lang w:val="en-US" w:eastAsia="en-US" w:bidi="ar-SA"/>
      </w:rPr>
    </w:lvl>
    <w:lvl w:ilvl="5" w:tplc="FD540DE6">
      <w:numFmt w:val="bullet"/>
      <w:lvlText w:val="•"/>
      <w:lvlJc w:val="left"/>
      <w:pPr>
        <w:ind w:left="4777" w:hanging="488"/>
      </w:pPr>
      <w:rPr>
        <w:rFonts w:hint="default"/>
        <w:lang w:val="en-US" w:eastAsia="en-US" w:bidi="ar-SA"/>
      </w:rPr>
    </w:lvl>
    <w:lvl w:ilvl="6" w:tplc="81F8B064">
      <w:numFmt w:val="bullet"/>
      <w:lvlText w:val="•"/>
      <w:lvlJc w:val="left"/>
      <w:pPr>
        <w:ind w:left="5863" w:hanging="488"/>
      </w:pPr>
      <w:rPr>
        <w:rFonts w:hint="default"/>
        <w:lang w:val="en-US" w:eastAsia="en-US" w:bidi="ar-SA"/>
      </w:rPr>
    </w:lvl>
    <w:lvl w:ilvl="7" w:tplc="57804BC8">
      <w:numFmt w:val="bullet"/>
      <w:lvlText w:val="•"/>
      <w:lvlJc w:val="left"/>
      <w:pPr>
        <w:ind w:left="6949" w:hanging="488"/>
      </w:pPr>
      <w:rPr>
        <w:rFonts w:hint="default"/>
        <w:lang w:val="en-US" w:eastAsia="en-US" w:bidi="ar-SA"/>
      </w:rPr>
    </w:lvl>
    <w:lvl w:ilvl="8" w:tplc="A4724556">
      <w:numFmt w:val="bullet"/>
      <w:lvlText w:val="•"/>
      <w:lvlJc w:val="left"/>
      <w:pPr>
        <w:ind w:left="8034" w:hanging="48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B599A"/>
    <w:rsid w:val="000355C6"/>
    <w:rsid w:val="000C46A3"/>
    <w:rsid w:val="00165880"/>
    <w:rsid w:val="001E1C01"/>
    <w:rsid w:val="003F4A7F"/>
    <w:rsid w:val="00432D4D"/>
    <w:rsid w:val="00460671"/>
    <w:rsid w:val="00484350"/>
    <w:rsid w:val="004B7EBC"/>
    <w:rsid w:val="0052334A"/>
    <w:rsid w:val="00667BC4"/>
    <w:rsid w:val="007404AF"/>
    <w:rsid w:val="007B599A"/>
    <w:rsid w:val="00864290"/>
    <w:rsid w:val="00A61B13"/>
    <w:rsid w:val="00AE7316"/>
    <w:rsid w:val="00B06137"/>
    <w:rsid w:val="00B55218"/>
    <w:rsid w:val="00D16429"/>
    <w:rsid w:val="00D209F5"/>
    <w:rsid w:val="00D72714"/>
    <w:rsid w:val="00DD4175"/>
    <w:rsid w:val="00F72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204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F7204B"/>
    <w:pPr>
      <w:spacing w:before="60"/>
      <w:ind w:left="92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7204B"/>
    <w:pPr>
      <w:ind w:left="1287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F7204B"/>
    <w:pPr>
      <w:ind w:left="1287" w:hanging="359"/>
    </w:pPr>
  </w:style>
  <w:style w:type="paragraph" w:customStyle="1" w:styleId="TableParagraph">
    <w:name w:val="Table Paragraph"/>
    <w:basedOn w:val="Normal"/>
    <w:uiPriority w:val="1"/>
    <w:qFormat/>
    <w:rsid w:val="00F7204B"/>
    <w:pPr>
      <w:ind w:left="2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ptel.ac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Sujetth Rangannath</cp:lastModifiedBy>
  <cp:revision>34</cp:revision>
  <dcterms:created xsi:type="dcterms:W3CDTF">2026-01-20T05:22:00Z</dcterms:created>
  <dcterms:modified xsi:type="dcterms:W3CDTF">2026-01-21T16:19:00Z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iLovePDF</vt:lpwstr>
  </property>
</Properties>
</file>